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51B" w:rsidRDefault="00F5551B"/>
    <w:p w:rsidR="00F5551B" w:rsidRDefault="00F5551B"/>
    <w:p w:rsidR="00F5551B" w:rsidRDefault="00F5551B"/>
    <w:p w:rsidR="00F5551B" w:rsidRDefault="00F5551B"/>
    <w:p w:rsidR="00F5551B" w:rsidRDefault="00F5551B"/>
    <w:p w:rsidR="00F5551B" w:rsidRDefault="00F5551B"/>
    <w:p w:rsidR="00F5551B" w:rsidRDefault="00F5551B"/>
    <w:p w:rsidR="00F5551B" w:rsidRDefault="00313816">
      <w:r>
        <w:rPr>
          <w:noProof/>
          <w:lang w:eastAsia="en-GB"/>
        </w:rPr>
        <mc:AlternateContent>
          <mc:Choice Requires="wps">
            <w:drawing>
              <wp:anchor distT="0" distB="0" distL="114300" distR="114300" simplePos="0" relativeHeight="251659776" behindDoc="0" locked="0" layoutInCell="1" allowOverlap="1" wp14:anchorId="5A32E297" wp14:editId="6D2BA986">
                <wp:simplePos x="0" y="0"/>
                <wp:positionH relativeFrom="margin">
                  <wp:align>center</wp:align>
                </wp:positionH>
                <wp:positionV relativeFrom="paragraph">
                  <wp:posOffset>188322</wp:posOffset>
                </wp:positionV>
                <wp:extent cx="6470650" cy="640080"/>
                <wp:effectExtent l="0" t="0" r="6350" b="762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B" w:rsidRDefault="00E21140">
                            <w:pPr>
                              <w:rPr>
                                <w:rFonts w:ascii="Arial" w:hAnsi="Arial"/>
                                <w:b/>
                              </w:rPr>
                            </w:pPr>
                            <w:r>
                              <w:rPr>
                                <w:rFonts w:ascii="Arial" w:hAnsi="Arial"/>
                                <w:b/>
                              </w:rPr>
                              <w:t>Campaign</w:t>
                            </w:r>
                            <w:r w:rsidR="00313816">
                              <w:rPr>
                                <w:rFonts w:ascii="Arial" w:hAnsi="Arial"/>
                                <w:b/>
                              </w:rPr>
                              <w:t>s</w:t>
                            </w:r>
                            <w:r>
                              <w:rPr>
                                <w:rFonts w:ascii="Arial" w:hAnsi="Arial"/>
                                <w:b/>
                              </w:rPr>
                              <w:t>: Individuals at Risk</w:t>
                            </w:r>
                            <w:r w:rsidR="000F1780">
                              <w:rPr>
                                <w:rFonts w:ascii="Arial" w:hAnsi="Arial"/>
                                <w:b/>
                              </w:rPr>
                              <w:t xml:space="preserve"> (Death Penalty</w:t>
                            </w:r>
                            <w:r w:rsidR="007E4D74">
                              <w:rPr>
                                <w:rFonts w:ascii="Arial" w:hAnsi="Arial"/>
                                <w:b/>
                              </w:rPr>
                              <w:t>)</w:t>
                            </w:r>
                            <w:r>
                              <w:rPr>
                                <w:rFonts w:ascii="Arial" w:hAnsi="Arial"/>
                                <w:b/>
                              </w:rPr>
                              <w:tab/>
                            </w:r>
                            <w:r w:rsidR="000F1780">
                              <w:rPr>
                                <w:rFonts w:ascii="Arial" w:hAnsi="Arial"/>
                                <w:b/>
                              </w:rPr>
                              <w:tab/>
                            </w:r>
                            <w:r>
                              <w:rPr>
                                <w:rFonts w:ascii="Arial" w:hAnsi="Arial"/>
                                <w:b/>
                              </w:rPr>
                              <w:tab/>
                            </w:r>
                            <w:r>
                              <w:rPr>
                                <w:rFonts w:ascii="Arial" w:hAnsi="Arial"/>
                                <w:b/>
                              </w:rPr>
                              <w:tab/>
                              <w:t>September 2016</w:t>
                            </w:r>
                          </w:p>
                          <w:p w:rsidR="00313816" w:rsidRDefault="00313816">
                            <w:pPr>
                              <w:rPr>
                                <w:rFonts w:ascii="Arial" w:hAnsi="Arial"/>
                                <w:b/>
                              </w:rPr>
                            </w:pPr>
                            <w:r>
                              <w:rPr>
                                <w:rFonts w:ascii="Arial" w:hAnsi="Arial"/>
                                <w:b/>
                              </w:rPr>
                              <w:tab/>
                            </w:r>
                            <w:r>
                              <w:rPr>
                                <w:rFonts w:ascii="Arial" w:hAnsi="Arial"/>
                                <w:b/>
                              </w:rPr>
                              <w:tab/>
                              <w:t xml:space="preserve">I Welcome </w:t>
                            </w:r>
                          </w:p>
                          <w:p w:rsidR="00313816" w:rsidRPr="00C36CB2" w:rsidRDefault="00313816">
                            <w:pPr>
                              <w:rPr>
                                <w:rFonts w:ascii="Arial" w:hAnsi="Arial"/>
                                <w:b/>
                              </w:rPr>
                            </w:pPr>
                            <w:r>
                              <w:rPr>
                                <w:rFonts w:ascii="Arial" w:hAnsi="Arial"/>
                                <w:b/>
                              </w:rPr>
                              <w:tab/>
                            </w:r>
                            <w:r>
                              <w:rPr>
                                <w:rFonts w:ascii="Arial" w:hAnsi="Arial"/>
                                <w:b/>
                              </w:rPr>
                              <w:tab/>
                              <w:t>Stand against Hate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2E297" id="_x0000_t202" coordsize="21600,21600" o:spt="202" path="m,l,21600r21600,l21600,xe">
                <v:stroke joinstyle="miter"/>
                <v:path gradientshapeok="t" o:connecttype="rect"/>
              </v:shapetype>
              <v:shape id="Text Box 19" o:spid="_x0000_s1026" type="#_x0000_t202" style="position:absolute;margin-left:0;margin-top:14.85pt;width:509.5pt;height:50.4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" filled="f" stroked="f">
                <v:textbox inset="0,0,0,0">
                  <w:txbxContent>
                    <w:p w:rsidR="00F5551B" w:rsidRDefault="00E21140">
                      <w:pPr>
                        <w:rPr>
                          <w:rFonts w:ascii="Arial" w:hAnsi="Arial"/>
                          <w:b/>
                        </w:rPr>
                      </w:pPr>
                      <w:r>
                        <w:rPr>
                          <w:rFonts w:ascii="Arial" w:hAnsi="Arial"/>
                          <w:b/>
                        </w:rPr>
                        <w:t>Campaign</w:t>
                      </w:r>
                      <w:r w:rsidR="00313816">
                        <w:rPr>
                          <w:rFonts w:ascii="Arial" w:hAnsi="Arial"/>
                          <w:b/>
                        </w:rPr>
                        <w:t>s</w:t>
                      </w:r>
                      <w:r>
                        <w:rPr>
                          <w:rFonts w:ascii="Arial" w:hAnsi="Arial"/>
                          <w:b/>
                        </w:rPr>
                        <w:t>: Individuals at Risk</w:t>
                      </w:r>
                      <w:r w:rsidR="000F1780">
                        <w:rPr>
                          <w:rFonts w:ascii="Arial" w:hAnsi="Arial"/>
                          <w:b/>
                        </w:rPr>
                        <w:t xml:space="preserve"> (Death Penalty</w:t>
                      </w:r>
                      <w:r w:rsidR="007E4D74">
                        <w:rPr>
                          <w:rFonts w:ascii="Arial" w:hAnsi="Arial"/>
                          <w:b/>
                        </w:rPr>
                        <w:t>)</w:t>
                      </w:r>
                      <w:r>
                        <w:rPr>
                          <w:rFonts w:ascii="Arial" w:hAnsi="Arial"/>
                          <w:b/>
                        </w:rPr>
                        <w:tab/>
                      </w:r>
                      <w:r w:rsidR="000F1780">
                        <w:rPr>
                          <w:rFonts w:ascii="Arial" w:hAnsi="Arial"/>
                          <w:b/>
                        </w:rPr>
                        <w:tab/>
                      </w:r>
                      <w:r>
                        <w:rPr>
                          <w:rFonts w:ascii="Arial" w:hAnsi="Arial"/>
                          <w:b/>
                        </w:rPr>
                        <w:tab/>
                      </w:r>
                      <w:r>
                        <w:rPr>
                          <w:rFonts w:ascii="Arial" w:hAnsi="Arial"/>
                          <w:b/>
                        </w:rPr>
                        <w:tab/>
                        <w:t>September 2016</w:t>
                      </w:r>
                    </w:p>
                    <w:p w:rsidR="00313816" w:rsidRDefault="00313816">
                      <w:pPr>
                        <w:rPr>
                          <w:rFonts w:ascii="Arial" w:hAnsi="Arial"/>
                          <w:b/>
                        </w:rPr>
                      </w:pPr>
                      <w:r>
                        <w:rPr>
                          <w:rFonts w:ascii="Arial" w:hAnsi="Arial"/>
                          <w:b/>
                        </w:rPr>
                        <w:tab/>
                      </w:r>
                      <w:r>
                        <w:rPr>
                          <w:rFonts w:ascii="Arial" w:hAnsi="Arial"/>
                          <w:b/>
                        </w:rPr>
                        <w:tab/>
                        <w:t xml:space="preserve">I Welcome </w:t>
                      </w:r>
                    </w:p>
                    <w:p w:rsidR="00313816" w:rsidRPr="00C36CB2" w:rsidRDefault="00313816">
                      <w:pPr>
                        <w:rPr>
                          <w:rFonts w:ascii="Arial" w:hAnsi="Arial"/>
                          <w:b/>
                        </w:rPr>
                      </w:pPr>
                      <w:r>
                        <w:rPr>
                          <w:rFonts w:ascii="Arial" w:hAnsi="Arial"/>
                          <w:b/>
                        </w:rPr>
                        <w:tab/>
                      </w:r>
                      <w:r>
                        <w:rPr>
                          <w:rFonts w:ascii="Arial" w:hAnsi="Arial"/>
                          <w:b/>
                        </w:rPr>
                        <w:tab/>
                        <w:t>Stand against Hate</w:t>
                      </w:r>
                    </w:p>
                  </w:txbxContent>
                </v:textbox>
                <w10:wrap anchorx="margin"/>
              </v:shape>
            </w:pict>
          </mc:Fallback>
        </mc:AlternateContent>
      </w:r>
    </w:p>
    <w:p w:rsidR="00F5551B" w:rsidRDefault="00F5551B"/>
    <w:p w:rsidR="00F5551B" w:rsidRDefault="00F5551B"/>
    <w:p w:rsidR="00F5551B" w:rsidRDefault="00F5551B"/>
    <w:p w:rsidR="00F5551B" w:rsidRDefault="00F5551B"/>
    <w:p w:rsidR="00F5551B" w:rsidRDefault="00F5551B"/>
    <w:p w:rsidR="00F5551B" w:rsidRDefault="00F5551B"/>
    <w:p w:rsidR="00F5551B" w:rsidRDefault="00141D19">
      <w:r>
        <w:rPr>
          <w:noProof/>
          <w:lang w:eastAsia="en-GB"/>
        </w:rPr>
        <mc:AlternateContent>
          <mc:Choice Requires="wps">
            <w:drawing>
              <wp:anchor distT="45720" distB="45720" distL="114300" distR="114300" simplePos="0" relativeHeight="251661824" behindDoc="0" locked="0" layoutInCell="1" allowOverlap="0" wp14:anchorId="7A569F74" wp14:editId="6830311B">
                <wp:simplePos x="0" y="0"/>
                <wp:positionH relativeFrom="column">
                  <wp:posOffset>-564515</wp:posOffset>
                </wp:positionH>
                <wp:positionV relativeFrom="page">
                  <wp:posOffset>3553460</wp:posOffset>
                </wp:positionV>
                <wp:extent cx="2419200" cy="3549600"/>
                <wp:effectExtent l="0" t="0" r="1968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200" cy="3549600"/>
                        </a:xfrm>
                        <a:prstGeom prst="rect">
                          <a:avLst/>
                        </a:prstGeom>
                        <a:solidFill>
                          <a:srgbClr val="FFFFFF"/>
                        </a:solidFill>
                        <a:ln w="9525">
                          <a:solidFill>
                            <a:schemeClr val="bg1"/>
                          </a:solidFill>
                          <a:miter lim="800000"/>
                          <a:headEnd/>
                          <a:tailEnd/>
                        </a:ln>
                      </wps:spPr>
                      <wps:txbx>
                        <w:txbxContent>
                          <w:p w:rsidR="00141D19" w:rsidRDefault="00141D19"/>
                          <w:p w:rsidR="000F1780" w:rsidRPr="000F1780" w:rsidRDefault="005323F6">
                            <w:pPr>
                              <w:rPr>
                                <w:rFonts w:ascii="Arial" w:hAnsi="Arial" w:cs="Arial"/>
                                <w:sz w:val="16"/>
                                <w:szCs w:val="16"/>
                              </w:rPr>
                            </w:pPr>
                            <w:r>
                              <w:rPr>
                                <w:noProof/>
                                <w:lang w:eastAsia="en-GB"/>
                              </w:rPr>
                              <w:drawing>
                                <wp:inline distT="0" distB="0" distL="0" distR="0" wp14:anchorId="1C7404DF" wp14:editId="29EBA812">
                                  <wp:extent cx="1969045" cy="254124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1977700" cy="25524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69F74" id="_x0000_t202" coordsize="21600,21600" o:spt="202" path="m,l,21600r21600,l21600,xe">
                <v:stroke joinstyle="miter"/>
                <v:path gradientshapeok="t" o:connecttype="rect"/>
              </v:shapetype>
              <v:shape id="Text Box 2" o:spid="_x0000_s1027" type="#_x0000_t202" style="position:absolute;margin-left:-44.45pt;margin-top:279.8pt;width:190.5pt;height:2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" o:allowoverlap="f" strokecolor="white [3212]">
                <v:textbox>
                  <w:txbxContent>
                    <w:p w:rsidR="00141D19" w:rsidRDefault="00141D19"/>
                    <w:p w:rsidR="000F1780" w:rsidRPr="000F1780" w:rsidRDefault="005323F6">
                      <w:pPr>
                        <w:rPr>
                          <w:rFonts w:ascii="Arial" w:hAnsi="Arial" w:cs="Arial"/>
                          <w:sz w:val="16"/>
                          <w:szCs w:val="16"/>
                        </w:rPr>
                      </w:pPr>
                      <w:r>
                        <w:rPr>
                          <w:noProof/>
                          <w:lang w:eastAsia="en-GB"/>
                        </w:rPr>
                        <w:drawing>
                          <wp:inline distT="0" distB="0" distL="0" distR="0" wp14:anchorId="1C7404DF" wp14:editId="29EBA812">
                            <wp:extent cx="1969045" cy="254124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977700" cy="2552418"/>
                                    </a:xfrm>
                                    <a:prstGeom prst="rect">
                                      <a:avLst/>
                                    </a:prstGeom>
                                  </pic:spPr>
                                </pic:pic>
                              </a:graphicData>
                            </a:graphic>
                          </wp:inline>
                        </w:drawing>
                      </w:r>
                    </w:p>
                  </w:txbxContent>
                </v:textbox>
                <w10:wrap type="square" anchory="page"/>
              </v:shape>
            </w:pict>
          </mc:Fallback>
        </mc:AlternateContent>
      </w:r>
    </w:p>
    <w:p w:rsidR="00F5551B" w:rsidRDefault="00DD7301">
      <w:r>
        <w:rPr>
          <w:noProof/>
          <w:lang w:eastAsia="en-GB"/>
        </w:rPr>
        <w:drawing>
          <wp:anchor distT="0" distB="0" distL="114300" distR="114300" simplePos="0" relativeHeight="251684352" behindDoc="0" locked="0" layoutInCell="1" allowOverlap="0" wp14:anchorId="4C9819FD" wp14:editId="0229E484">
            <wp:simplePos x="0" y="0"/>
            <wp:positionH relativeFrom="column">
              <wp:posOffset>1371600</wp:posOffset>
            </wp:positionH>
            <wp:positionV relativeFrom="margin">
              <wp:posOffset>2908300</wp:posOffset>
            </wp:positionV>
            <wp:extent cx="1816100" cy="25857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ugee Community Pack.jpg"/>
                    <pic:cNvPicPr/>
                  </pic:nvPicPr>
                  <pic:blipFill>
                    <a:blip r:embed="rId9">
                      <a:extLst>
                        <a:ext uri="{28A0092B-C50C-407E-A947-70E740481C1C}">
                          <a14:useLocalDpi xmlns:a14="http://schemas.microsoft.com/office/drawing/2010/main" val="0"/>
                        </a:ext>
                      </a:extLst>
                    </a:blip>
                    <a:stretch>
                      <a:fillRect/>
                    </a:stretch>
                  </pic:blipFill>
                  <pic:spPr>
                    <a:xfrm>
                      <a:off x="0" y="0"/>
                      <a:ext cx="1816100" cy="2585720"/>
                    </a:xfrm>
                    <a:prstGeom prst="rect">
                      <a:avLst/>
                    </a:prstGeom>
                  </pic:spPr>
                </pic:pic>
              </a:graphicData>
            </a:graphic>
            <wp14:sizeRelH relativeFrom="margin">
              <wp14:pctWidth>0</wp14:pctWidth>
            </wp14:sizeRelH>
            <wp14:sizeRelV relativeFrom="margin">
              <wp14:pctHeight>0</wp14:pctHeight>
            </wp14:sizeRelV>
          </wp:anchor>
        </w:drawing>
      </w:r>
      <w:r w:rsidR="00D155F6">
        <w:rPr>
          <w:noProof/>
          <w:lang w:eastAsia="en-GB"/>
        </w:rPr>
        <mc:AlternateContent>
          <mc:Choice Requires="wps">
            <w:drawing>
              <wp:anchor distT="45720" distB="45720" distL="114300" distR="114300" simplePos="0" relativeHeight="251686400" behindDoc="0" locked="0" layoutInCell="1" allowOverlap="1" wp14:anchorId="296E210C" wp14:editId="00F689A7">
                <wp:simplePos x="0" y="0"/>
                <wp:positionH relativeFrom="column">
                  <wp:posOffset>3939322</wp:posOffset>
                </wp:positionH>
                <wp:positionV relativeFrom="paragraph">
                  <wp:posOffset>1595015</wp:posOffset>
                </wp:positionV>
                <wp:extent cx="2294255" cy="156464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64640"/>
                        </a:xfrm>
                        <a:prstGeom prst="rect">
                          <a:avLst/>
                        </a:prstGeom>
                        <a:solidFill>
                          <a:srgbClr val="FFFFFF"/>
                        </a:solidFill>
                        <a:ln w="9525">
                          <a:noFill/>
                          <a:miter lim="800000"/>
                          <a:headEnd/>
                          <a:tailEnd/>
                        </a:ln>
                      </wps:spPr>
                      <wps:txbx>
                        <w:txbxContent>
                          <w:p w:rsidR="00D155F6" w:rsidRDefault="00D155F6">
                            <w:r>
                              <w:rPr>
                                <w:noProof/>
                                <w:lang w:eastAsia="en-GB"/>
                              </w:rPr>
                              <w:drawing>
                                <wp:inline distT="0" distB="0" distL="0" distR="0" wp14:anchorId="4B81A53E" wp14:editId="47AD0EEB">
                                  <wp:extent cx="2076397" cy="1105134"/>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0x282_against_hate_resource_main_image_3.jpg"/>
                                          <pic:cNvPicPr/>
                                        </pic:nvPicPr>
                                        <pic:blipFill>
                                          <a:blip r:embed="rId10">
                                            <a:extLst>
                                              <a:ext uri="{28A0092B-C50C-407E-A947-70E740481C1C}">
                                                <a14:useLocalDpi xmlns:a14="http://schemas.microsoft.com/office/drawing/2010/main" val="0"/>
                                              </a:ext>
                                            </a:extLst>
                                          </a:blip>
                                          <a:stretch>
                                            <a:fillRect/>
                                          </a:stretch>
                                        </pic:blipFill>
                                        <pic:spPr>
                                          <a:xfrm>
                                            <a:off x="0" y="0"/>
                                            <a:ext cx="2112554" cy="11243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E210C" id="_x0000_s1028" type="#_x0000_t202" style="position:absolute;margin-left:310.2pt;margin-top:125.6pt;width:180.65pt;height:123.2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" stroked="f">
                <v:textbox>
                  <w:txbxContent>
                    <w:p w:rsidR="00D155F6" w:rsidRDefault="00D155F6">
                      <w:r>
                        <w:rPr>
                          <w:noProof/>
                          <w:lang w:eastAsia="en-GB"/>
                        </w:rPr>
                        <w:drawing>
                          <wp:inline distT="0" distB="0" distL="0" distR="0" wp14:anchorId="4B81A53E" wp14:editId="47AD0EEB">
                            <wp:extent cx="2076397" cy="1105134"/>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0x282_against_hate_resource_main_image_3.jpg"/>
                                    <pic:cNvPicPr/>
                                  </pic:nvPicPr>
                                  <pic:blipFill>
                                    <a:blip r:embed="rId11">
                                      <a:extLst>
                                        <a:ext uri="{28A0092B-C50C-407E-A947-70E740481C1C}">
                                          <a14:useLocalDpi xmlns:a14="http://schemas.microsoft.com/office/drawing/2010/main" val="0"/>
                                        </a:ext>
                                      </a:extLst>
                                    </a:blip>
                                    <a:stretch>
                                      <a:fillRect/>
                                    </a:stretch>
                                  </pic:blipFill>
                                  <pic:spPr>
                                    <a:xfrm>
                                      <a:off x="0" y="0"/>
                                      <a:ext cx="2112554" cy="1124378"/>
                                    </a:xfrm>
                                    <a:prstGeom prst="rect">
                                      <a:avLst/>
                                    </a:prstGeom>
                                  </pic:spPr>
                                </pic:pic>
                              </a:graphicData>
                            </a:graphic>
                          </wp:inline>
                        </w:drawing>
                      </w:r>
                    </w:p>
                  </w:txbxContent>
                </v:textbox>
                <w10:wrap type="square"/>
              </v:shape>
            </w:pict>
          </mc:Fallback>
        </mc:AlternateContent>
      </w:r>
      <w:r w:rsidR="005B758B">
        <w:rPr>
          <w:noProof/>
          <w:lang w:eastAsia="en-GB"/>
        </w:rPr>
        <mc:AlternateContent>
          <mc:Choice Requires="wps">
            <w:drawing>
              <wp:anchor distT="45720" distB="45720" distL="114300" distR="114300" simplePos="0" relativeHeight="251683328" behindDoc="0" locked="0" layoutInCell="1" allowOverlap="1" wp14:anchorId="0D0B794E" wp14:editId="0C394A35">
                <wp:simplePos x="0" y="0"/>
                <wp:positionH relativeFrom="column">
                  <wp:posOffset>3933825</wp:posOffset>
                </wp:positionH>
                <wp:positionV relativeFrom="paragraph">
                  <wp:posOffset>254000</wp:posOffset>
                </wp:positionV>
                <wp:extent cx="2260600" cy="1419225"/>
                <wp:effectExtent l="0" t="0" r="635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19225"/>
                        </a:xfrm>
                        <a:prstGeom prst="rect">
                          <a:avLst/>
                        </a:prstGeom>
                        <a:solidFill>
                          <a:srgbClr val="FFFFFF"/>
                        </a:solidFill>
                        <a:ln w="9525">
                          <a:noFill/>
                          <a:miter lim="800000"/>
                          <a:headEnd/>
                          <a:tailEnd/>
                        </a:ln>
                      </wps:spPr>
                      <wps:txbx>
                        <w:txbxContent>
                          <w:p w:rsidR="008B5968" w:rsidRDefault="00AB1739">
                            <w:r>
                              <w:rPr>
                                <w:noProof/>
                                <w:lang w:eastAsia="en-GB"/>
                              </w:rPr>
                              <w:drawing>
                                <wp:inline distT="0" distB="0" distL="0" distR="0" wp14:anchorId="51435CFA" wp14:editId="2052D0E4">
                                  <wp:extent cx="2030738" cy="998547"/>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gainst hate.jpg"/>
                                          <pic:cNvPicPr/>
                                        </pic:nvPicPr>
                                        <pic:blipFill>
                                          <a:blip r:embed="rId12">
                                            <a:extLst>
                                              <a:ext uri="{28A0092B-C50C-407E-A947-70E740481C1C}">
                                                <a14:useLocalDpi xmlns:a14="http://schemas.microsoft.com/office/drawing/2010/main" val="0"/>
                                              </a:ext>
                                            </a:extLst>
                                          </a:blip>
                                          <a:stretch>
                                            <a:fillRect/>
                                          </a:stretch>
                                        </pic:blipFill>
                                        <pic:spPr>
                                          <a:xfrm>
                                            <a:off x="0" y="0"/>
                                            <a:ext cx="2120488" cy="10426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B794E" id="_x0000_s1029" type="#_x0000_t202" style="position:absolute;margin-left:309.75pt;margin-top:20pt;width:178pt;height:111.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" stroked="f">
                <v:textbox>
                  <w:txbxContent>
                    <w:p w:rsidR="008B5968" w:rsidRDefault="00AB1739">
                      <w:r>
                        <w:rPr>
                          <w:noProof/>
                          <w:lang w:eastAsia="en-GB"/>
                        </w:rPr>
                        <w:drawing>
                          <wp:inline distT="0" distB="0" distL="0" distR="0" wp14:anchorId="51435CFA" wp14:editId="2052D0E4">
                            <wp:extent cx="2030738" cy="998547"/>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gainst hate.jpg"/>
                                    <pic:cNvPicPr/>
                                  </pic:nvPicPr>
                                  <pic:blipFill>
                                    <a:blip r:embed="rId13">
                                      <a:extLst>
                                        <a:ext uri="{28A0092B-C50C-407E-A947-70E740481C1C}">
                                          <a14:useLocalDpi xmlns:a14="http://schemas.microsoft.com/office/drawing/2010/main" val="0"/>
                                        </a:ext>
                                      </a:extLst>
                                    </a:blip>
                                    <a:stretch>
                                      <a:fillRect/>
                                    </a:stretch>
                                  </pic:blipFill>
                                  <pic:spPr>
                                    <a:xfrm>
                                      <a:off x="0" y="0"/>
                                      <a:ext cx="2120488" cy="1042678"/>
                                    </a:xfrm>
                                    <a:prstGeom prst="rect">
                                      <a:avLst/>
                                    </a:prstGeom>
                                  </pic:spPr>
                                </pic:pic>
                              </a:graphicData>
                            </a:graphic>
                          </wp:inline>
                        </w:drawing>
                      </w:r>
                    </w:p>
                  </w:txbxContent>
                </v:textbox>
                <w10:wrap type="square"/>
              </v:shape>
            </w:pict>
          </mc:Fallback>
        </mc:AlternateContent>
      </w:r>
    </w:p>
    <w:p w:rsidR="00F5551B" w:rsidRDefault="00F5551B"/>
    <w:p w:rsidR="00F5551B" w:rsidRDefault="00F5551B"/>
    <w:p w:rsidR="00F5551B" w:rsidRDefault="00F5551B"/>
    <w:p w:rsidR="00F5551B" w:rsidRDefault="00F5551B"/>
    <w:p w:rsidR="00F5551B" w:rsidRDefault="00D155F6">
      <w:r>
        <w:rPr>
          <w:noProof/>
          <w:lang w:eastAsia="en-GB"/>
        </w:rPr>
        <mc:AlternateContent>
          <mc:Choice Requires="wps">
            <w:drawing>
              <wp:anchor distT="0" distB="0" distL="114300" distR="114300" simplePos="0" relativeHeight="251655680" behindDoc="0" locked="0" layoutInCell="1" allowOverlap="1" wp14:anchorId="2FD4AD56" wp14:editId="0D0A932A">
                <wp:simplePos x="0" y="0"/>
                <wp:positionH relativeFrom="margin">
                  <wp:align>center</wp:align>
                </wp:positionH>
                <wp:positionV relativeFrom="paragraph">
                  <wp:posOffset>292735</wp:posOffset>
                </wp:positionV>
                <wp:extent cx="6378575" cy="396240"/>
                <wp:effectExtent l="0" t="0" r="3175" b="381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B" w:rsidRPr="00C36CB2" w:rsidRDefault="00F5551B" w:rsidP="00F5551B">
                            <w:pPr>
                              <w:rPr>
                                <w:sz w:val="32"/>
                              </w:rPr>
                            </w:pPr>
                            <w:r w:rsidRPr="00C36CB2">
                              <w:rPr>
                                <w:rFonts w:ascii="Arial Black" w:hAnsi="Arial Black"/>
                                <w:sz w:val="32"/>
                              </w:rPr>
                              <w:t>Contents</w:t>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AD56" id="Text Box 12" o:spid="_x0000_s1030" type="#_x0000_t202" style="position:absolute;margin-left:0;margin-top:23.05pt;width:502.25pt;height:31.2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essw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" filled="f" stroked="f">
                <v:textbox inset="0,0,0,0">
                  <w:txbxContent>
                    <w:p w:rsidR="00F5551B" w:rsidRPr="00C36CB2" w:rsidRDefault="00F5551B" w:rsidP="00F5551B">
                      <w:pPr>
                        <w:rPr>
                          <w:sz w:val="32"/>
                        </w:rPr>
                      </w:pPr>
                      <w:r w:rsidRPr="00C36CB2">
                        <w:rPr>
                          <w:rFonts w:ascii="Arial Black" w:hAnsi="Arial Black"/>
                          <w:sz w:val="32"/>
                        </w:rPr>
                        <w:t>Contents</w:t>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r>
                      <w:r w:rsidRPr="00C36CB2">
                        <w:rPr>
                          <w:rFonts w:ascii="Arial Black" w:hAnsi="Arial Black"/>
                          <w:sz w:val="32"/>
                        </w:rPr>
                        <w:tab/>
                        <w:t>Page</w:t>
                      </w:r>
                    </w:p>
                  </w:txbxContent>
                </v:textbox>
                <w10:wrap anchorx="margin"/>
              </v:shape>
            </w:pict>
          </mc:Fallback>
        </mc:AlternateContent>
      </w:r>
    </w:p>
    <w:p w:rsidR="00F5551B" w:rsidRDefault="00F5551B"/>
    <w:p w:rsidR="00F5551B" w:rsidRDefault="00F5551B"/>
    <w:p w:rsidR="00F5551B" w:rsidRDefault="00F5551B"/>
    <w:p w:rsidR="00F5551B" w:rsidRDefault="00D155F6">
      <w:r>
        <w:rPr>
          <w:noProof/>
          <w:lang w:eastAsia="en-GB"/>
        </w:rPr>
        <mc:AlternateContent>
          <mc:Choice Requires="wps">
            <w:drawing>
              <wp:anchor distT="0" distB="0" distL="114300" distR="114300" simplePos="0" relativeHeight="251656704" behindDoc="0" locked="0" layoutInCell="1" allowOverlap="1" wp14:anchorId="545E1E15" wp14:editId="39B4F667">
                <wp:simplePos x="0" y="0"/>
                <wp:positionH relativeFrom="column">
                  <wp:posOffset>-661035</wp:posOffset>
                </wp:positionH>
                <wp:positionV relativeFrom="paragraph">
                  <wp:posOffset>234315</wp:posOffset>
                </wp:positionV>
                <wp:extent cx="6515100" cy="1143000"/>
                <wp:effectExtent l="0" t="2540" r="254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A9B" w:rsidRDefault="00313816">
                            <w:pPr>
                              <w:rPr>
                                <w:rFonts w:ascii="Arial" w:hAnsi="Arial"/>
                              </w:rPr>
                            </w:pPr>
                            <w:r>
                              <w:rPr>
                                <w:rFonts w:ascii="Arial" w:hAnsi="Arial"/>
                              </w:rPr>
                              <w:t>Campaign Action 1: Take action for Matsumoto Kenji</w:t>
                            </w:r>
                            <w:r w:rsidR="000F1780">
                              <w:rPr>
                                <w:rFonts w:ascii="Arial" w:hAnsi="Arial"/>
                              </w:rPr>
                              <w:tab/>
                            </w:r>
                            <w:r w:rsidR="000F1780">
                              <w:rPr>
                                <w:rFonts w:ascii="Arial" w:hAnsi="Arial"/>
                              </w:rPr>
                              <w:tab/>
                            </w:r>
                            <w:r w:rsidR="001D1A9B">
                              <w:rPr>
                                <w:rFonts w:ascii="Arial" w:hAnsi="Arial"/>
                              </w:rPr>
                              <w:tab/>
                            </w:r>
                            <w:r w:rsidR="001D1A9B">
                              <w:rPr>
                                <w:rFonts w:ascii="Arial" w:hAnsi="Arial"/>
                              </w:rPr>
                              <w:tab/>
                            </w:r>
                            <w:r w:rsidR="001D1A9B">
                              <w:rPr>
                                <w:rFonts w:ascii="Arial" w:hAnsi="Arial"/>
                              </w:rPr>
                              <w:tab/>
                              <w:t>2</w:t>
                            </w:r>
                          </w:p>
                          <w:p w:rsidR="00CD62C4" w:rsidRDefault="00313816">
                            <w:pPr>
                              <w:rPr>
                                <w:rFonts w:ascii="Arial" w:hAnsi="Arial"/>
                              </w:rPr>
                            </w:pPr>
                            <w:r>
                              <w:rPr>
                                <w:rFonts w:ascii="Arial" w:hAnsi="Arial"/>
                              </w:rPr>
                              <w:t>Campaign Action 2: New Refugees campaign (I Welcome)</w:t>
                            </w:r>
                            <w:r w:rsidR="001D1A9B">
                              <w:rPr>
                                <w:rFonts w:ascii="Arial" w:hAnsi="Arial"/>
                              </w:rPr>
                              <w:tab/>
                            </w:r>
                            <w:r w:rsidR="001D1A9B">
                              <w:rPr>
                                <w:rFonts w:ascii="Arial" w:hAnsi="Arial"/>
                              </w:rPr>
                              <w:tab/>
                            </w:r>
                            <w:r w:rsidR="001D1A9B">
                              <w:rPr>
                                <w:rFonts w:ascii="Arial" w:hAnsi="Arial"/>
                              </w:rPr>
                              <w:tab/>
                            </w:r>
                            <w:r w:rsidR="001D1A9B">
                              <w:rPr>
                                <w:rFonts w:ascii="Arial" w:hAnsi="Arial"/>
                              </w:rPr>
                              <w:tab/>
                              <w:t>5</w:t>
                            </w:r>
                          </w:p>
                          <w:p w:rsidR="00313816" w:rsidRDefault="00313816">
                            <w:pPr>
                              <w:rPr>
                                <w:rFonts w:ascii="Arial" w:hAnsi="Arial"/>
                              </w:rPr>
                            </w:pPr>
                            <w:r>
                              <w:rPr>
                                <w:rFonts w:ascii="Arial" w:hAnsi="Arial"/>
                              </w:rPr>
                              <w:t>Campaign Action 3: Stand against Hate</w:t>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t>8</w:t>
                            </w:r>
                          </w:p>
                          <w:p w:rsidR="00313816" w:rsidRDefault="00313816">
                            <w:pPr>
                              <w:rPr>
                                <w:rFonts w:ascii="Arial" w:hAnsi="Arial"/>
                              </w:rPr>
                            </w:pPr>
                            <w:r>
                              <w:rPr>
                                <w:rFonts w:ascii="Arial" w:hAnsi="Arial"/>
                              </w:rPr>
                              <w:t xml:space="preserve">Return </w:t>
                            </w:r>
                            <w:r w:rsidR="00F95F28">
                              <w:rPr>
                                <w:rFonts w:ascii="Arial" w:hAnsi="Arial"/>
                              </w:rPr>
                              <w:t>post form</w:t>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t>9</w:t>
                            </w:r>
                          </w:p>
                          <w:p w:rsidR="00F95F28" w:rsidRPr="00C36CB2" w:rsidRDefault="00F95F28">
                            <w:pPr>
                              <w:rPr>
                                <w:rFonts w:ascii="Arial" w:hAnsi="Arial"/>
                              </w:rPr>
                            </w:pPr>
                            <w:r>
                              <w:rPr>
                                <w:rFonts w:ascii="Arial" w:hAnsi="Arial"/>
                              </w:rPr>
                              <w:t>Frame template (for Refugees action)</w:t>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1E15" id="Text Box 13" o:spid="_x0000_s1031" type="#_x0000_t202" style="position:absolute;margin-left:-52.05pt;margin-top:18.45pt;width:513pt;height:9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" filled="f" stroked="f">
                <v:textbox inset="0,0,0,0">
                  <w:txbxContent>
                    <w:p w:rsidR="001D1A9B" w:rsidRDefault="00313816">
                      <w:pPr>
                        <w:rPr>
                          <w:rFonts w:ascii="Arial" w:hAnsi="Arial"/>
                        </w:rPr>
                      </w:pPr>
                      <w:r>
                        <w:rPr>
                          <w:rFonts w:ascii="Arial" w:hAnsi="Arial"/>
                        </w:rPr>
                        <w:t>Campaign Action 1: Take action for Matsumoto Kenji</w:t>
                      </w:r>
                      <w:r w:rsidR="000F1780">
                        <w:rPr>
                          <w:rFonts w:ascii="Arial" w:hAnsi="Arial"/>
                        </w:rPr>
                        <w:tab/>
                      </w:r>
                      <w:r w:rsidR="000F1780">
                        <w:rPr>
                          <w:rFonts w:ascii="Arial" w:hAnsi="Arial"/>
                        </w:rPr>
                        <w:tab/>
                      </w:r>
                      <w:r w:rsidR="001D1A9B">
                        <w:rPr>
                          <w:rFonts w:ascii="Arial" w:hAnsi="Arial"/>
                        </w:rPr>
                        <w:tab/>
                      </w:r>
                      <w:r w:rsidR="001D1A9B">
                        <w:rPr>
                          <w:rFonts w:ascii="Arial" w:hAnsi="Arial"/>
                        </w:rPr>
                        <w:tab/>
                      </w:r>
                      <w:r w:rsidR="001D1A9B">
                        <w:rPr>
                          <w:rFonts w:ascii="Arial" w:hAnsi="Arial"/>
                        </w:rPr>
                        <w:tab/>
                        <w:t>2</w:t>
                      </w:r>
                    </w:p>
                    <w:p w:rsidR="00CD62C4" w:rsidRDefault="00313816">
                      <w:pPr>
                        <w:rPr>
                          <w:rFonts w:ascii="Arial" w:hAnsi="Arial"/>
                        </w:rPr>
                      </w:pPr>
                      <w:r>
                        <w:rPr>
                          <w:rFonts w:ascii="Arial" w:hAnsi="Arial"/>
                        </w:rPr>
                        <w:t>Campaign Action 2: New Refugees campaign (I Welcome)</w:t>
                      </w:r>
                      <w:r w:rsidR="001D1A9B">
                        <w:rPr>
                          <w:rFonts w:ascii="Arial" w:hAnsi="Arial"/>
                        </w:rPr>
                        <w:tab/>
                      </w:r>
                      <w:r w:rsidR="001D1A9B">
                        <w:rPr>
                          <w:rFonts w:ascii="Arial" w:hAnsi="Arial"/>
                        </w:rPr>
                        <w:tab/>
                      </w:r>
                      <w:r w:rsidR="001D1A9B">
                        <w:rPr>
                          <w:rFonts w:ascii="Arial" w:hAnsi="Arial"/>
                        </w:rPr>
                        <w:tab/>
                      </w:r>
                      <w:r w:rsidR="001D1A9B">
                        <w:rPr>
                          <w:rFonts w:ascii="Arial" w:hAnsi="Arial"/>
                        </w:rPr>
                        <w:tab/>
                        <w:t>5</w:t>
                      </w:r>
                    </w:p>
                    <w:p w:rsidR="00313816" w:rsidRDefault="00313816">
                      <w:pPr>
                        <w:rPr>
                          <w:rFonts w:ascii="Arial" w:hAnsi="Arial"/>
                        </w:rPr>
                      </w:pPr>
                      <w:r>
                        <w:rPr>
                          <w:rFonts w:ascii="Arial" w:hAnsi="Arial"/>
                        </w:rPr>
                        <w:t>Campaign Action 3: Stand against Hate</w:t>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t>8</w:t>
                      </w:r>
                    </w:p>
                    <w:p w:rsidR="00313816" w:rsidRDefault="00313816">
                      <w:pPr>
                        <w:rPr>
                          <w:rFonts w:ascii="Arial" w:hAnsi="Arial"/>
                        </w:rPr>
                      </w:pPr>
                      <w:r>
                        <w:rPr>
                          <w:rFonts w:ascii="Arial" w:hAnsi="Arial"/>
                        </w:rPr>
                        <w:t xml:space="preserve">Return </w:t>
                      </w:r>
                      <w:r w:rsidR="00F95F28">
                        <w:rPr>
                          <w:rFonts w:ascii="Arial" w:hAnsi="Arial"/>
                        </w:rPr>
                        <w:t>post form</w:t>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t>9</w:t>
                      </w:r>
                    </w:p>
                    <w:p w:rsidR="00F95F28" w:rsidRPr="00C36CB2" w:rsidRDefault="00F95F28">
                      <w:pPr>
                        <w:rPr>
                          <w:rFonts w:ascii="Arial" w:hAnsi="Arial"/>
                        </w:rPr>
                      </w:pPr>
                      <w:r>
                        <w:rPr>
                          <w:rFonts w:ascii="Arial" w:hAnsi="Arial"/>
                        </w:rPr>
                        <w:t>Frame template (for Refugees action)</w:t>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ab/>
                      </w:r>
                      <w:r w:rsidR="001D1A9B">
                        <w:rPr>
                          <w:rFonts w:ascii="Arial" w:hAnsi="Arial"/>
                        </w:rPr>
                        <w:t>10</w:t>
                      </w:r>
                      <w:bookmarkStart w:id="1" w:name="_GoBack"/>
                      <w:bookmarkEnd w:id="1"/>
                    </w:p>
                  </w:txbxContent>
                </v:textbox>
              </v:shape>
            </w:pict>
          </mc:Fallback>
        </mc:AlternateContent>
      </w:r>
    </w:p>
    <w:p w:rsidR="00F5551B" w:rsidRDefault="00F5551B"/>
    <w:p w:rsidR="00F5551B" w:rsidRDefault="00F5551B"/>
    <w:p w:rsidR="00F5551B" w:rsidRDefault="00F5551B"/>
    <w:p w:rsidR="00F5551B" w:rsidRDefault="00F5551B"/>
    <w:p w:rsidR="00F5551B" w:rsidRDefault="00F5551B"/>
    <w:p w:rsidR="00F5551B" w:rsidRDefault="00F5551B"/>
    <w:p w:rsidR="00F5551B" w:rsidRDefault="00F5551B"/>
    <w:p w:rsidR="00F5551B" w:rsidRDefault="00F5551B">
      <w:pPr>
        <w:sectPr w:rsidR="00F5551B" w:rsidSect="00F5551B">
          <w:headerReference w:type="even" r:id="rId14"/>
          <w:headerReference w:type="default" r:id="rId15"/>
          <w:footerReference w:type="even" r:id="rId16"/>
          <w:footerReference w:type="default" r:id="rId17"/>
          <w:headerReference w:type="first" r:id="rId18"/>
          <w:pgSz w:w="11899" w:h="16838"/>
          <w:pgMar w:top="1440" w:right="1800" w:bottom="1440" w:left="1800" w:header="708" w:footer="708" w:gutter="0"/>
          <w:cols w:space="708"/>
          <w:titlePg/>
        </w:sectPr>
      </w:pPr>
    </w:p>
    <w:p w:rsidR="008B5968" w:rsidRDefault="008B5968" w:rsidP="00D155F6">
      <w:pPr>
        <w:rPr>
          <w:rFonts w:ascii="Arial Black" w:hAnsi="Arial Black" w:cs="Arial"/>
          <w:sz w:val="32"/>
          <w:szCs w:val="32"/>
        </w:rPr>
        <w:sectPr w:rsidR="008B5968" w:rsidSect="00D51587">
          <w:headerReference w:type="default" r:id="rId19"/>
          <w:type w:val="continuous"/>
          <w:pgSz w:w="11899" w:h="16838"/>
          <w:pgMar w:top="1440" w:right="1800" w:bottom="1440" w:left="1800" w:header="708" w:footer="708" w:gutter="0"/>
          <w:cols w:space="708"/>
        </w:sectPr>
      </w:pPr>
    </w:p>
    <w:p w:rsidR="00D51587" w:rsidRDefault="00D51587" w:rsidP="008B5968">
      <w:pPr>
        <w:rPr>
          <w:rFonts w:ascii="Arial Black" w:hAnsi="Arial Black" w:cs="Arial"/>
          <w:sz w:val="32"/>
          <w:szCs w:val="32"/>
        </w:rPr>
        <w:sectPr w:rsidR="00D51587" w:rsidSect="00D51587">
          <w:type w:val="continuous"/>
          <w:pgSz w:w="11899" w:h="16838"/>
          <w:pgMar w:top="1440" w:right="1800" w:bottom="1440" w:left="1800" w:header="708" w:footer="708" w:gutter="0"/>
          <w:cols w:space="708"/>
        </w:sectPr>
      </w:pPr>
    </w:p>
    <w:p w:rsidR="00D155F6" w:rsidRDefault="00D155F6" w:rsidP="00D155F6">
      <w:pPr>
        <w:spacing w:line="360" w:lineRule="auto"/>
        <w:rPr>
          <w:rFonts w:ascii="Arial" w:hAnsi="Arial" w:cs="Arial"/>
          <w:b/>
          <w:sz w:val="28"/>
          <w:szCs w:val="28"/>
        </w:rPr>
      </w:pPr>
    </w:p>
    <w:p w:rsidR="00E21140" w:rsidRDefault="00EE2056" w:rsidP="00D155F6">
      <w:pPr>
        <w:pBdr>
          <w:bottom w:val="single" w:sz="4" w:space="1" w:color="auto"/>
        </w:pBdr>
        <w:spacing w:line="360" w:lineRule="auto"/>
        <w:ind w:left="-851"/>
        <w:rPr>
          <w:rFonts w:ascii="Arial" w:hAnsi="Arial" w:cs="Arial"/>
          <w:b/>
          <w:sz w:val="28"/>
          <w:szCs w:val="28"/>
        </w:rPr>
      </w:pPr>
      <w:r>
        <w:rPr>
          <w:rFonts w:ascii="Arial" w:hAnsi="Arial" w:cs="Arial"/>
          <w:b/>
          <w:sz w:val="28"/>
          <w:szCs w:val="28"/>
        </w:rPr>
        <w:t>Campaign</w:t>
      </w:r>
      <w:r w:rsidR="003C5AD2">
        <w:rPr>
          <w:rFonts w:ascii="Arial" w:hAnsi="Arial" w:cs="Arial"/>
          <w:b/>
          <w:sz w:val="28"/>
          <w:szCs w:val="28"/>
        </w:rPr>
        <w:t xml:space="preserve"> Action</w:t>
      </w:r>
      <w:r>
        <w:rPr>
          <w:rFonts w:ascii="Arial" w:hAnsi="Arial" w:cs="Arial"/>
          <w:b/>
          <w:sz w:val="28"/>
          <w:szCs w:val="28"/>
        </w:rPr>
        <w:t xml:space="preserve"> 1: Solidarity with Matsumoto Kenji</w:t>
      </w:r>
      <w:r w:rsidR="00E21140" w:rsidRPr="00E21140">
        <w:rPr>
          <w:rFonts w:ascii="Arial" w:hAnsi="Arial" w:cs="Arial"/>
          <w:b/>
          <w:sz w:val="28"/>
          <w:szCs w:val="28"/>
        </w:rPr>
        <w:t xml:space="preserve"> </w:t>
      </w:r>
    </w:p>
    <w:p w:rsidR="00E21140" w:rsidRPr="00E21140" w:rsidRDefault="00E21140" w:rsidP="00313816">
      <w:pPr>
        <w:spacing w:line="360" w:lineRule="auto"/>
        <w:ind w:left="-851"/>
        <w:rPr>
          <w:rFonts w:ascii="Arial" w:hAnsi="Arial" w:cs="Arial"/>
          <w:b/>
          <w:sz w:val="28"/>
          <w:szCs w:val="28"/>
        </w:rPr>
      </w:pPr>
    </w:p>
    <w:p w:rsidR="00E21140" w:rsidRDefault="00E21140" w:rsidP="00313816">
      <w:pPr>
        <w:spacing w:line="360" w:lineRule="auto"/>
        <w:ind w:left="-851"/>
        <w:rPr>
          <w:rFonts w:ascii="Arial" w:hAnsi="Arial" w:cs="Arial"/>
          <w:szCs w:val="24"/>
        </w:rPr>
      </w:pPr>
      <w:r>
        <w:rPr>
          <w:rFonts w:ascii="Arial" w:hAnsi="Arial" w:cs="Arial"/>
          <w:szCs w:val="24"/>
        </w:rPr>
        <w:t xml:space="preserve">Matsumoto </w:t>
      </w:r>
      <w:r w:rsidR="000F1780">
        <w:rPr>
          <w:rFonts w:ascii="Arial" w:hAnsi="Arial" w:cs="Arial"/>
          <w:szCs w:val="24"/>
        </w:rPr>
        <w:t xml:space="preserve">Kenji </w:t>
      </w:r>
      <w:r>
        <w:rPr>
          <w:rFonts w:ascii="Arial" w:hAnsi="Arial" w:cs="Arial"/>
          <w:szCs w:val="24"/>
        </w:rPr>
        <w:t xml:space="preserve">was sentenced to death in September 1993 for two separate robberies and murders. Matsumoto has an intellectual disability affecting </w:t>
      </w:r>
      <w:r w:rsidR="00DD7301">
        <w:rPr>
          <w:rFonts w:ascii="Arial" w:hAnsi="Arial" w:cs="Arial"/>
          <w:szCs w:val="24"/>
        </w:rPr>
        <w:t xml:space="preserve">his </w:t>
      </w:r>
      <w:r>
        <w:rPr>
          <w:rFonts w:ascii="Arial" w:hAnsi="Arial" w:cs="Arial"/>
          <w:szCs w:val="24"/>
        </w:rPr>
        <w:t xml:space="preserve">ability to learn, communicate and look after </w:t>
      </w:r>
      <w:r w:rsidR="00DD7301">
        <w:rPr>
          <w:rFonts w:ascii="Arial" w:hAnsi="Arial" w:cs="Arial"/>
          <w:szCs w:val="24"/>
        </w:rPr>
        <w:t>himself</w:t>
      </w:r>
      <w:r>
        <w:rPr>
          <w:rFonts w:ascii="Arial" w:hAnsi="Arial" w:cs="Arial"/>
          <w:szCs w:val="24"/>
        </w:rPr>
        <w:t>. During Matsumoto’s sentencing the court recognised that Matsumoto was dependent on his brother and that he could not stand up to him. His brother was also suspected of being involved in the crimes, however he died before he could be sentenced.</w:t>
      </w:r>
    </w:p>
    <w:p w:rsidR="00E21140" w:rsidRDefault="00E21140" w:rsidP="00313816">
      <w:pPr>
        <w:spacing w:line="360" w:lineRule="auto"/>
        <w:ind w:left="-851"/>
        <w:rPr>
          <w:rFonts w:ascii="Arial" w:hAnsi="Arial" w:cs="Arial"/>
          <w:szCs w:val="24"/>
        </w:rPr>
      </w:pPr>
    </w:p>
    <w:p w:rsidR="00E21140" w:rsidRDefault="00E21140" w:rsidP="00313816">
      <w:pPr>
        <w:spacing w:line="360" w:lineRule="auto"/>
        <w:ind w:left="-851"/>
        <w:rPr>
          <w:rFonts w:ascii="Arial" w:hAnsi="Arial" w:cs="Arial"/>
          <w:szCs w:val="24"/>
          <w:shd w:val="clear" w:color="auto" w:fill="FFFFFF"/>
        </w:rPr>
      </w:pPr>
      <w:r>
        <w:rPr>
          <w:rFonts w:ascii="Arial" w:hAnsi="Arial" w:cs="Arial"/>
          <w:szCs w:val="24"/>
        </w:rPr>
        <w:t xml:space="preserve">Matsumoto has been on death row for 23 years. </w:t>
      </w:r>
      <w:r w:rsidRPr="000B6E57">
        <w:rPr>
          <w:rFonts w:ascii="Arial" w:hAnsi="Arial" w:cs="Arial"/>
          <w:szCs w:val="24"/>
          <w:shd w:val="clear" w:color="auto" w:fill="FFFFFF"/>
        </w:rPr>
        <w:t xml:space="preserve">In Japan, </w:t>
      </w:r>
      <w:r>
        <w:rPr>
          <w:rFonts w:ascii="Arial" w:hAnsi="Arial" w:cs="Arial"/>
          <w:szCs w:val="24"/>
          <w:shd w:val="clear" w:color="auto" w:fill="FFFFFF"/>
        </w:rPr>
        <w:t xml:space="preserve">people on </w:t>
      </w:r>
      <w:r w:rsidRPr="000B6E57">
        <w:rPr>
          <w:rFonts w:ascii="Arial" w:hAnsi="Arial" w:cs="Arial"/>
          <w:szCs w:val="24"/>
          <w:shd w:val="clear" w:color="auto" w:fill="FFFFFF"/>
        </w:rPr>
        <w:t xml:space="preserve">death row </w:t>
      </w:r>
      <w:r>
        <w:rPr>
          <w:rFonts w:ascii="Arial" w:hAnsi="Arial" w:cs="Arial"/>
          <w:szCs w:val="24"/>
          <w:shd w:val="clear" w:color="auto" w:fill="FFFFFF"/>
        </w:rPr>
        <w:t>are kept in solitary confinement</w:t>
      </w:r>
      <w:r w:rsidR="00C44D1C">
        <w:rPr>
          <w:rFonts w:ascii="Arial" w:hAnsi="Arial" w:cs="Arial"/>
          <w:szCs w:val="24"/>
          <w:shd w:val="clear" w:color="auto" w:fill="FFFFFF"/>
        </w:rPr>
        <w:t xml:space="preserve"> (in a cell by themselves)</w:t>
      </w:r>
      <w:r>
        <w:rPr>
          <w:rFonts w:ascii="Arial" w:hAnsi="Arial" w:cs="Arial"/>
          <w:szCs w:val="24"/>
          <w:shd w:val="clear" w:color="auto" w:fill="FFFFFF"/>
        </w:rPr>
        <w:t xml:space="preserve">. </w:t>
      </w:r>
      <w:r>
        <w:rPr>
          <w:rFonts w:ascii="Arial" w:hAnsi="Arial" w:cs="Arial"/>
          <w:szCs w:val="24"/>
        </w:rPr>
        <w:t xml:space="preserve">They </w:t>
      </w:r>
      <w:r w:rsidRPr="000B6E57">
        <w:rPr>
          <w:rFonts w:ascii="Arial" w:hAnsi="Arial" w:cs="Arial"/>
          <w:szCs w:val="24"/>
          <w:shd w:val="clear" w:color="auto" w:fill="FFFFFF"/>
        </w:rPr>
        <w:t>are not all</w:t>
      </w:r>
      <w:r>
        <w:rPr>
          <w:rFonts w:ascii="Arial" w:hAnsi="Arial" w:cs="Arial"/>
          <w:szCs w:val="24"/>
          <w:shd w:val="clear" w:color="auto" w:fill="FFFFFF"/>
        </w:rPr>
        <w:t xml:space="preserve">owed to speak to other inmates and only have </w:t>
      </w:r>
      <w:r w:rsidRPr="000B6E57">
        <w:rPr>
          <w:rFonts w:ascii="Arial" w:hAnsi="Arial" w:cs="Arial"/>
          <w:szCs w:val="24"/>
          <w:shd w:val="clear" w:color="auto" w:fill="FFFFFF"/>
        </w:rPr>
        <w:t xml:space="preserve">occasional visits from family or lawyers. </w:t>
      </w:r>
      <w:r>
        <w:rPr>
          <w:rFonts w:ascii="Arial" w:hAnsi="Arial" w:cs="Arial"/>
          <w:szCs w:val="24"/>
          <w:shd w:val="clear" w:color="auto" w:fill="FFFFFF"/>
        </w:rPr>
        <w:t>When they are in their cell they are forbidden from moving and must remain seated.  Over the years Matsumoto’s mental health has become very bad. He is confused and is not able to communicate. Last year he stopped</w:t>
      </w:r>
      <w:r w:rsidR="00C44D1C">
        <w:rPr>
          <w:rFonts w:ascii="Arial" w:hAnsi="Arial" w:cs="Arial"/>
          <w:szCs w:val="24"/>
          <w:shd w:val="clear" w:color="auto" w:fill="FFFFFF"/>
        </w:rPr>
        <w:t xml:space="preserve"> drawing, something he used to love doing.</w:t>
      </w:r>
      <w:r>
        <w:rPr>
          <w:rFonts w:ascii="Arial" w:hAnsi="Arial" w:cs="Arial"/>
          <w:szCs w:val="24"/>
          <w:shd w:val="clear" w:color="auto" w:fill="FFFFFF"/>
        </w:rPr>
        <w:t xml:space="preserve"> He is still being held in solitary confinement. </w:t>
      </w:r>
    </w:p>
    <w:p w:rsidR="00C44D1C" w:rsidRDefault="00C44D1C" w:rsidP="00313816">
      <w:pPr>
        <w:spacing w:line="360" w:lineRule="auto"/>
        <w:ind w:left="-851"/>
        <w:rPr>
          <w:rFonts w:ascii="Arial" w:hAnsi="Arial" w:cs="Arial"/>
          <w:szCs w:val="24"/>
          <w:shd w:val="clear" w:color="auto" w:fill="FFFFFF"/>
        </w:rPr>
      </w:pPr>
    </w:p>
    <w:p w:rsidR="004D1960" w:rsidRDefault="00C44D1C" w:rsidP="00313816">
      <w:pPr>
        <w:spacing w:line="360" w:lineRule="auto"/>
        <w:ind w:left="-851"/>
        <w:rPr>
          <w:rFonts w:ascii="Arial" w:hAnsi="Arial" w:cs="Arial"/>
          <w:b/>
          <w:szCs w:val="24"/>
        </w:rPr>
      </w:pPr>
      <w:r w:rsidRPr="00C44D1C">
        <w:rPr>
          <w:rFonts w:ascii="Arial" w:hAnsi="Arial" w:cs="Arial"/>
          <w:b/>
          <w:szCs w:val="24"/>
          <w:shd w:val="clear" w:color="auto" w:fill="FFFFFF"/>
        </w:rPr>
        <w:t>Drawings by Matsumoto</w:t>
      </w:r>
    </w:p>
    <w:p w:rsidR="00C44D1C" w:rsidRPr="004D1960" w:rsidRDefault="007E4D74" w:rsidP="0015189C">
      <w:pPr>
        <w:spacing w:line="360" w:lineRule="auto"/>
        <w:ind w:left="-851"/>
        <w:rPr>
          <w:rFonts w:ascii="Arial" w:hAnsi="Arial" w:cs="Arial"/>
          <w:b/>
          <w:szCs w:val="24"/>
        </w:rPr>
      </w:pPr>
      <w:r>
        <w:rPr>
          <w:rFonts w:ascii="Arial" w:hAnsi="Arial" w:cs="Arial"/>
          <w:szCs w:val="24"/>
        </w:rPr>
        <w:t>On this</w:t>
      </w:r>
      <w:r w:rsidR="00C44D1C">
        <w:rPr>
          <w:rFonts w:ascii="Arial" w:hAnsi="Arial" w:cs="Arial"/>
          <w:szCs w:val="24"/>
        </w:rPr>
        <w:t xml:space="preserve"> and the next </w:t>
      </w:r>
      <w:r>
        <w:rPr>
          <w:rFonts w:ascii="Arial" w:hAnsi="Arial" w:cs="Arial"/>
          <w:szCs w:val="24"/>
        </w:rPr>
        <w:t>page</w:t>
      </w:r>
      <w:r w:rsidR="00C44D1C">
        <w:rPr>
          <w:rFonts w:ascii="Arial" w:hAnsi="Arial" w:cs="Arial"/>
          <w:szCs w:val="24"/>
        </w:rPr>
        <w:t xml:space="preserve"> you can see some of Matsumoto’s drawings. </w:t>
      </w:r>
    </w:p>
    <w:p w:rsidR="004D1960" w:rsidRDefault="004D1960" w:rsidP="004D1960"/>
    <w:p w:rsidR="004D1960" w:rsidRDefault="004D1960" w:rsidP="004D1960"/>
    <w:p w:rsidR="004D1960" w:rsidRDefault="004D1960" w:rsidP="004D1960"/>
    <w:p w:rsidR="004D1960" w:rsidRDefault="004D1960" w:rsidP="004D1960"/>
    <w:p w:rsidR="004D1960" w:rsidRDefault="00313816" w:rsidP="004D1960">
      <w:r>
        <w:rPr>
          <w:noProof/>
          <w:lang w:eastAsia="en-GB"/>
        </w:rPr>
        <w:drawing>
          <wp:anchor distT="0" distB="0" distL="114300" distR="114300" simplePos="0" relativeHeight="251665920" behindDoc="1" locked="0" layoutInCell="1" allowOverlap="1" wp14:anchorId="26020D33" wp14:editId="37C11919">
            <wp:simplePos x="0" y="0"/>
            <wp:positionH relativeFrom="margin">
              <wp:posOffset>2545080</wp:posOffset>
            </wp:positionH>
            <wp:positionV relativeFrom="paragraph">
              <wp:posOffset>110490</wp:posOffset>
            </wp:positionV>
            <wp:extent cx="3510724" cy="2486660"/>
            <wp:effectExtent l="0" t="0" r="0" b="889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218553_Matsumoto_Kenji_s_drawings.jpg"/>
                    <pic:cNvPicPr/>
                  </pic:nvPicPr>
                  <pic:blipFill rotWithShape="1">
                    <a:blip r:embed="rId20">
                      <a:extLst>
                        <a:ext uri="{28A0092B-C50C-407E-A947-70E740481C1C}">
                          <a14:useLocalDpi xmlns:a14="http://schemas.microsoft.com/office/drawing/2010/main" val="0"/>
                        </a:ext>
                      </a:extLst>
                    </a:blip>
                    <a:srcRect l="3325" r="13274"/>
                    <a:stretch/>
                  </pic:blipFill>
                  <pic:spPr bwMode="auto">
                    <a:xfrm>
                      <a:off x="0" y="0"/>
                      <a:ext cx="3512485" cy="2487907"/>
                    </a:xfrm>
                    <a:prstGeom prst="rect">
                      <a:avLst/>
                    </a:prstGeom>
                    <a:ln w="317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44487925" wp14:editId="2B5C4AB2">
            <wp:simplePos x="0" y="0"/>
            <wp:positionH relativeFrom="margin">
              <wp:posOffset>-774853</wp:posOffset>
            </wp:positionH>
            <wp:positionV relativeFrom="paragraph">
              <wp:posOffset>247650</wp:posOffset>
            </wp:positionV>
            <wp:extent cx="3140863" cy="2223135"/>
            <wp:effectExtent l="0" t="0" r="2540"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18548_Matsumoto_Kenji_s_drawings.jpg"/>
                    <pic:cNvPicPr/>
                  </pic:nvPicPr>
                  <pic:blipFill rotWithShape="1">
                    <a:blip r:embed="rId21" cstate="print">
                      <a:extLst>
                        <a:ext uri="{28A0092B-C50C-407E-A947-70E740481C1C}">
                          <a14:useLocalDpi xmlns:a14="http://schemas.microsoft.com/office/drawing/2010/main" val="0"/>
                        </a:ext>
                      </a:extLst>
                    </a:blip>
                    <a:srcRect l="2861" r="10563" b="13473"/>
                    <a:stretch/>
                  </pic:blipFill>
                  <pic:spPr bwMode="auto">
                    <a:xfrm>
                      <a:off x="0" y="0"/>
                      <a:ext cx="3141290" cy="2223437"/>
                    </a:xfrm>
                    <a:prstGeom prst="rect">
                      <a:avLst/>
                    </a:prstGeom>
                    <a:ln w="317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1960" w:rsidRDefault="004D1960" w:rsidP="004D1960"/>
    <w:p w:rsidR="004D1960" w:rsidRDefault="004D1960" w:rsidP="004D1960"/>
    <w:p w:rsidR="004D1960" w:rsidRDefault="004D1960" w:rsidP="004D1960"/>
    <w:p w:rsidR="004D1960" w:rsidRDefault="004D1960" w:rsidP="004D1960"/>
    <w:p w:rsidR="004D1960" w:rsidRDefault="004D1960" w:rsidP="004D1960"/>
    <w:p w:rsidR="004D1960" w:rsidRDefault="004D1960" w:rsidP="004D1960"/>
    <w:p w:rsidR="004D1960" w:rsidRDefault="004D1960" w:rsidP="004D1960"/>
    <w:p w:rsidR="004D1960" w:rsidRDefault="004D1960" w:rsidP="004D1960"/>
    <w:p w:rsidR="00313816" w:rsidRDefault="00313816" w:rsidP="003B3083">
      <w:pPr>
        <w:pBdr>
          <w:bottom w:val="single" w:sz="4" w:space="1" w:color="auto"/>
        </w:pBdr>
        <w:spacing w:line="360" w:lineRule="auto"/>
        <w:ind w:left="-992"/>
        <w:rPr>
          <w:rFonts w:ascii="Arial" w:hAnsi="Arial" w:cs="Arial"/>
          <w:b/>
          <w:sz w:val="28"/>
          <w:szCs w:val="28"/>
        </w:rPr>
      </w:pPr>
    </w:p>
    <w:p w:rsidR="00313816" w:rsidRDefault="00313816" w:rsidP="003B3083">
      <w:pPr>
        <w:pBdr>
          <w:bottom w:val="single" w:sz="4" w:space="1" w:color="auto"/>
        </w:pBdr>
        <w:spacing w:line="360" w:lineRule="auto"/>
        <w:ind w:left="-992"/>
        <w:rPr>
          <w:rFonts w:ascii="Arial" w:hAnsi="Arial" w:cs="Arial"/>
          <w:b/>
          <w:sz w:val="28"/>
          <w:szCs w:val="28"/>
        </w:rPr>
      </w:pPr>
    </w:p>
    <w:p w:rsidR="00313816" w:rsidRDefault="00313816" w:rsidP="003B3083">
      <w:pPr>
        <w:pBdr>
          <w:bottom w:val="single" w:sz="4" w:space="1" w:color="auto"/>
        </w:pBdr>
        <w:spacing w:line="360" w:lineRule="auto"/>
        <w:ind w:left="-992"/>
        <w:rPr>
          <w:rFonts w:ascii="Arial" w:hAnsi="Arial" w:cs="Arial"/>
          <w:b/>
          <w:sz w:val="28"/>
          <w:szCs w:val="28"/>
        </w:rPr>
      </w:pPr>
    </w:p>
    <w:p w:rsidR="00313816" w:rsidRDefault="00313816" w:rsidP="003B3083">
      <w:pPr>
        <w:pBdr>
          <w:bottom w:val="single" w:sz="4" w:space="1" w:color="auto"/>
        </w:pBdr>
        <w:spacing w:line="360" w:lineRule="auto"/>
        <w:ind w:left="-992"/>
        <w:rPr>
          <w:rFonts w:ascii="Arial" w:hAnsi="Arial" w:cs="Arial"/>
          <w:b/>
          <w:sz w:val="28"/>
          <w:szCs w:val="28"/>
        </w:rPr>
      </w:pPr>
    </w:p>
    <w:p w:rsidR="0015189C" w:rsidRDefault="0015189C" w:rsidP="00313816">
      <w:pPr>
        <w:pBdr>
          <w:bottom w:val="single" w:sz="4" w:space="1" w:color="auto"/>
        </w:pBdr>
        <w:spacing w:line="360" w:lineRule="auto"/>
        <w:ind w:left="-992"/>
        <w:rPr>
          <w:rFonts w:ascii="Arial" w:hAnsi="Arial" w:cs="Arial"/>
          <w:b/>
          <w:sz w:val="28"/>
          <w:szCs w:val="28"/>
        </w:rPr>
      </w:pPr>
    </w:p>
    <w:p w:rsidR="00E21140" w:rsidRPr="004D1960" w:rsidRDefault="003C5AD2" w:rsidP="00313816">
      <w:pPr>
        <w:pBdr>
          <w:bottom w:val="single" w:sz="4" w:space="1" w:color="auto"/>
        </w:pBdr>
        <w:spacing w:line="360" w:lineRule="auto"/>
        <w:ind w:left="-992"/>
        <w:rPr>
          <w:rFonts w:ascii="Arial" w:hAnsi="Arial" w:cs="Arial"/>
          <w:b/>
          <w:sz w:val="28"/>
          <w:szCs w:val="28"/>
        </w:rPr>
      </w:pPr>
      <w:r>
        <w:rPr>
          <w:rFonts w:ascii="Arial" w:hAnsi="Arial" w:cs="Arial"/>
          <w:b/>
          <w:sz w:val="28"/>
          <w:szCs w:val="28"/>
        </w:rPr>
        <w:t>Take Action</w:t>
      </w:r>
      <w:r w:rsidR="004D1960" w:rsidRPr="004D1960">
        <w:rPr>
          <w:rFonts w:ascii="Arial" w:hAnsi="Arial" w:cs="Arial"/>
          <w:b/>
          <w:sz w:val="28"/>
          <w:szCs w:val="28"/>
        </w:rPr>
        <w:t xml:space="preserve">: </w:t>
      </w:r>
      <w:r w:rsidR="004D1960">
        <w:rPr>
          <w:rFonts w:ascii="Arial" w:hAnsi="Arial" w:cs="Arial"/>
          <w:b/>
          <w:sz w:val="28"/>
          <w:szCs w:val="28"/>
        </w:rPr>
        <w:t>Creative s</w:t>
      </w:r>
      <w:r w:rsidR="004D1960" w:rsidRPr="004D1960">
        <w:rPr>
          <w:rFonts w:ascii="Arial" w:hAnsi="Arial" w:cs="Arial"/>
          <w:b/>
          <w:sz w:val="28"/>
          <w:szCs w:val="28"/>
        </w:rPr>
        <w:t>olidarity action</w:t>
      </w:r>
    </w:p>
    <w:p w:rsidR="0041733F" w:rsidRPr="003B336F" w:rsidRDefault="0041733F" w:rsidP="00313816">
      <w:pPr>
        <w:spacing w:line="360" w:lineRule="auto"/>
        <w:ind w:left="-993"/>
        <w:rPr>
          <w:rFonts w:ascii="Arial" w:hAnsi="Arial" w:cs="Arial"/>
          <w:sz w:val="22"/>
          <w:szCs w:val="22"/>
        </w:rPr>
      </w:pPr>
    </w:p>
    <w:p w:rsidR="004D1960" w:rsidRDefault="004D1960" w:rsidP="00313816">
      <w:pPr>
        <w:spacing w:line="360" w:lineRule="auto"/>
        <w:ind w:left="-992"/>
        <w:rPr>
          <w:rFonts w:ascii="Arial" w:hAnsi="Arial" w:cs="Arial"/>
          <w:szCs w:val="24"/>
        </w:rPr>
      </w:pPr>
      <w:r>
        <w:rPr>
          <w:rFonts w:ascii="Arial" w:hAnsi="Arial" w:cs="Arial"/>
          <w:szCs w:val="24"/>
        </w:rPr>
        <w:t xml:space="preserve">We would like to send cards to the prison where Matsumoto is being held. We can’t guarantee that he will be given the cards we send him, but we hope that by showing the prison guards that we care about him it will make them treat Matsumoto better. </w:t>
      </w:r>
    </w:p>
    <w:p w:rsidR="004D1960" w:rsidRDefault="004D1960" w:rsidP="00313816">
      <w:pPr>
        <w:spacing w:line="360" w:lineRule="auto"/>
        <w:ind w:left="-993"/>
        <w:rPr>
          <w:rFonts w:ascii="Arial" w:hAnsi="Arial" w:cs="Arial"/>
          <w:szCs w:val="24"/>
        </w:rPr>
      </w:pPr>
      <w:r w:rsidRPr="004D1960">
        <w:rPr>
          <w:rFonts w:ascii="Arial" w:hAnsi="Arial" w:cs="Arial"/>
          <w:szCs w:val="24"/>
        </w:rPr>
        <w:t xml:space="preserve">Matsumoto used to like drawing pictures of animals and plants. Draw a picture of </w:t>
      </w:r>
      <w:r>
        <w:rPr>
          <w:rFonts w:ascii="Arial" w:hAnsi="Arial" w:cs="Arial"/>
          <w:szCs w:val="24"/>
        </w:rPr>
        <w:t xml:space="preserve">an </w:t>
      </w:r>
      <w:r w:rsidRPr="004D1960">
        <w:rPr>
          <w:rFonts w:ascii="Arial" w:hAnsi="Arial" w:cs="Arial"/>
          <w:szCs w:val="24"/>
        </w:rPr>
        <w:t xml:space="preserve">animal </w:t>
      </w:r>
      <w:r>
        <w:rPr>
          <w:rFonts w:ascii="Arial" w:hAnsi="Arial" w:cs="Arial"/>
          <w:szCs w:val="24"/>
        </w:rPr>
        <w:t xml:space="preserve">or plant </w:t>
      </w:r>
      <w:r w:rsidRPr="004D1960">
        <w:rPr>
          <w:rFonts w:ascii="Arial" w:hAnsi="Arial" w:cs="Arial"/>
          <w:szCs w:val="24"/>
        </w:rPr>
        <w:t>on the front of a card for Matsumoto. Inside your card write a message to let Matsumot</w:t>
      </w:r>
      <w:r w:rsidR="00DD7301">
        <w:rPr>
          <w:rFonts w:ascii="Arial" w:hAnsi="Arial" w:cs="Arial"/>
          <w:szCs w:val="24"/>
        </w:rPr>
        <w:t>o know you care about him and hope he is</w:t>
      </w:r>
      <w:r w:rsidRPr="004D1960">
        <w:rPr>
          <w:rFonts w:ascii="Arial" w:hAnsi="Arial" w:cs="Arial"/>
          <w:szCs w:val="24"/>
        </w:rPr>
        <w:t xml:space="preserve"> able to start drawing again.</w:t>
      </w:r>
    </w:p>
    <w:p w:rsidR="0015189C" w:rsidRDefault="0015189C" w:rsidP="00313816">
      <w:pPr>
        <w:spacing w:line="360" w:lineRule="auto"/>
        <w:ind w:left="-992"/>
        <w:rPr>
          <w:rFonts w:ascii="Arial" w:hAnsi="Arial" w:cs="Arial"/>
          <w:b/>
          <w:szCs w:val="24"/>
        </w:rPr>
      </w:pPr>
    </w:p>
    <w:p w:rsidR="00635F67" w:rsidRPr="00635F67" w:rsidRDefault="00635F67" w:rsidP="00313816">
      <w:pPr>
        <w:spacing w:line="360" w:lineRule="auto"/>
        <w:ind w:left="-992"/>
        <w:rPr>
          <w:rFonts w:ascii="Arial" w:hAnsi="Arial" w:cs="Arial"/>
          <w:b/>
          <w:szCs w:val="24"/>
        </w:rPr>
      </w:pPr>
      <w:r w:rsidRPr="00635F67">
        <w:rPr>
          <w:rFonts w:ascii="Arial" w:hAnsi="Arial" w:cs="Arial"/>
          <w:b/>
          <w:szCs w:val="24"/>
        </w:rPr>
        <w:t xml:space="preserve">Please </w:t>
      </w:r>
      <w:r w:rsidR="000F1780">
        <w:rPr>
          <w:rFonts w:ascii="Arial" w:hAnsi="Arial" w:cs="Arial"/>
          <w:b/>
          <w:szCs w:val="24"/>
        </w:rPr>
        <w:t>do not:</w:t>
      </w:r>
    </w:p>
    <w:p w:rsidR="00635F67" w:rsidRPr="00635F67" w:rsidRDefault="00635F67" w:rsidP="00313816">
      <w:pPr>
        <w:pStyle w:val="ListParagraph"/>
        <w:numPr>
          <w:ilvl w:val="0"/>
          <w:numId w:val="1"/>
        </w:numPr>
        <w:spacing w:line="360" w:lineRule="auto"/>
        <w:ind w:hanging="357"/>
        <w:rPr>
          <w:rFonts w:ascii="Arial" w:hAnsi="Arial" w:cs="Arial"/>
        </w:rPr>
      </w:pPr>
      <w:r w:rsidRPr="00635F67">
        <w:rPr>
          <w:rFonts w:ascii="Arial" w:hAnsi="Arial" w:cs="Arial"/>
        </w:rPr>
        <w:t xml:space="preserve">Send a religious card or message </w:t>
      </w:r>
    </w:p>
    <w:p w:rsidR="00635F67" w:rsidRPr="00635F67" w:rsidRDefault="00635F67" w:rsidP="00313816">
      <w:pPr>
        <w:pStyle w:val="ListParagraph"/>
        <w:numPr>
          <w:ilvl w:val="0"/>
          <w:numId w:val="1"/>
        </w:numPr>
        <w:spacing w:line="360" w:lineRule="auto"/>
        <w:ind w:hanging="357"/>
        <w:rPr>
          <w:rFonts w:ascii="Arial" w:hAnsi="Arial" w:cs="Arial"/>
        </w:rPr>
      </w:pPr>
      <w:r w:rsidRPr="00635F67">
        <w:rPr>
          <w:rFonts w:ascii="Arial" w:hAnsi="Arial" w:cs="Arial"/>
        </w:rPr>
        <w:t>Mention Amnesty International</w:t>
      </w:r>
    </w:p>
    <w:p w:rsidR="00635F67" w:rsidRPr="00635F67" w:rsidRDefault="00635F67" w:rsidP="00313816">
      <w:pPr>
        <w:pStyle w:val="ListParagraph"/>
        <w:numPr>
          <w:ilvl w:val="0"/>
          <w:numId w:val="1"/>
        </w:numPr>
        <w:spacing w:line="360" w:lineRule="auto"/>
        <w:ind w:hanging="357"/>
        <w:rPr>
          <w:rFonts w:ascii="Arial" w:hAnsi="Arial" w:cs="Arial"/>
        </w:rPr>
      </w:pPr>
      <w:r>
        <w:rPr>
          <w:rFonts w:ascii="Arial" w:hAnsi="Arial" w:cs="Arial"/>
        </w:rPr>
        <w:t>Include your</w:t>
      </w:r>
      <w:r w:rsidR="007E4D74">
        <w:rPr>
          <w:rFonts w:ascii="Arial" w:hAnsi="Arial" w:cs="Arial"/>
        </w:rPr>
        <w:t xml:space="preserve"> home</w:t>
      </w:r>
      <w:r w:rsidRPr="00635F67">
        <w:rPr>
          <w:rFonts w:ascii="Arial" w:hAnsi="Arial" w:cs="Arial"/>
        </w:rPr>
        <w:t xml:space="preserve"> address (</w:t>
      </w:r>
      <w:r w:rsidR="007E4D74">
        <w:rPr>
          <w:rFonts w:ascii="Arial" w:hAnsi="Arial" w:cs="Arial"/>
        </w:rPr>
        <w:t>s</w:t>
      </w:r>
      <w:r>
        <w:rPr>
          <w:rFonts w:ascii="Arial" w:hAnsi="Arial" w:cs="Arial"/>
        </w:rPr>
        <w:t>chool address is fine</w:t>
      </w:r>
      <w:r w:rsidRPr="00635F67">
        <w:rPr>
          <w:rFonts w:ascii="Arial" w:hAnsi="Arial" w:cs="Arial"/>
        </w:rPr>
        <w:t>)</w:t>
      </w:r>
      <w:r>
        <w:rPr>
          <w:rFonts w:ascii="Arial" w:hAnsi="Arial" w:cs="Arial"/>
        </w:rPr>
        <w:t>.</w:t>
      </w:r>
    </w:p>
    <w:p w:rsidR="00DD7301" w:rsidRDefault="00DD7301" w:rsidP="00313816">
      <w:pPr>
        <w:spacing w:line="360" w:lineRule="auto"/>
        <w:ind w:left="-992"/>
        <w:rPr>
          <w:rFonts w:ascii="Arial" w:hAnsi="Arial" w:cs="Arial"/>
          <w:szCs w:val="24"/>
        </w:rPr>
      </w:pPr>
    </w:p>
    <w:p w:rsidR="00635F67" w:rsidRDefault="00635F67" w:rsidP="00313816">
      <w:pPr>
        <w:spacing w:line="360" w:lineRule="auto"/>
        <w:ind w:left="-992"/>
        <w:rPr>
          <w:rFonts w:ascii="Arial" w:hAnsi="Arial" w:cs="Arial"/>
          <w:szCs w:val="24"/>
        </w:rPr>
      </w:pPr>
      <w:r w:rsidRPr="00DB6B63">
        <w:rPr>
          <w:rFonts w:ascii="Arial" w:hAnsi="Arial" w:cs="Arial"/>
          <w:szCs w:val="24"/>
        </w:rPr>
        <w:t>Send your letters</w:t>
      </w:r>
      <w:r>
        <w:rPr>
          <w:rFonts w:ascii="Arial" w:hAnsi="Arial" w:cs="Arial"/>
          <w:szCs w:val="24"/>
        </w:rPr>
        <w:t xml:space="preserve"> and cards</w:t>
      </w:r>
      <w:r w:rsidRPr="00DB6B63">
        <w:rPr>
          <w:rFonts w:ascii="Arial" w:hAnsi="Arial" w:cs="Arial"/>
          <w:szCs w:val="24"/>
        </w:rPr>
        <w:t xml:space="preserve"> to us and we will forward them on</w:t>
      </w:r>
      <w:r>
        <w:rPr>
          <w:rFonts w:ascii="Arial" w:hAnsi="Arial" w:cs="Arial"/>
          <w:szCs w:val="24"/>
        </w:rPr>
        <w:t xml:space="preserve"> (don’t forget to tell us which youth group you are from).</w:t>
      </w:r>
    </w:p>
    <w:p w:rsidR="00313816" w:rsidRPr="00DB6B63" w:rsidRDefault="00313816" w:rsidP="00313816">
      <w:pPr>
        <w:spacing w:line="360" w:lineRule="auto"/>
        <w:ind w:left="-992"/>
        <w:rPr>
          <w:rFonts w:ascii="Arial" w:hAnsi="Arial" w:cs="Arial"/>
          <w:szCs w:val="24"/>
        </w:rPr>
      </w:pPr>
    </w:p>
    <w:p w:rsidR="00635F67" w:rsidRDefault="00635F67" w:rsidP="00313816">
      <w:pPr>
        <w:spacing w:line="360" w:lineRule="auto"/>
        <w:ind w:left="-992"/>
        <w:rPr>
          <w:rFonts w:ascii="Arial" w:hAnsi="Arial" w:cs="Arial"/>
          <w:szCs w:val="24"/>
        </w:rPr>
      </w:pPr>
      <w:r>
        <w:rPr>
          <w:rFonts w:ascii="Arial" w:hAnsi="Arial" w:cs="Arial"/>
          <w:szCs w:val="24"/>
        </w:rPr>
        <w:t>Anne Montague</w:t>
      </w:r>
    </w:p>
    <w:p w:rsidR="00635F67" w:rsidRDefault="00635F67" w:rsidP="00313816">
      <w:pPr>
        <w:spacing w:line="360" w:lineRule="auto"/>
        <w:ind w:left="-992"/>
        <w:rPr>
          <w:rFonts w:ascii="Arial" w:hAnsi="Arial" w:cs="Arial"/>
          <w:szCs w:val="24"/>
        </w:rPr>
      </w:pPr>
      <w:r>
        <w:rPr>
          <w:rFonts w:ascii="Arial" w:hAnsi="Arial" w:cs="Arial"/>
          <w:szCs w:val="24"/>
        </w:rPr>
        <w:t>Community Organiser (Youth)</w:t>
      </w:r>
    </w:p>
    <w:p w:rsidR="00635F67" w:rsidRDefault="00635F67" w:rsidP="00313816">
      <w:pPr>
        <w:spacing w:line="360" w:lineRule="auto"/>
        <w:ind w:left="-992"/>
        <w:rPr>
          <w:rFonts w:ascii="Arial" w:hAnsi="Arial" w:cs="Arial"/>
          <w:szCs w:val="24"/>
        </w:rPr>
      </w:pPr>
      <w:r>
        <w:rPr>
          <w:rFonts w:ascii="Arial" w:hAnsi="Arial" w:cs="Arial"/>
          <w:szCs w:val="24"/>
        </w:rPr>
        <w:t>Amnesty International</w:t>
      </w:r>
    </w:p>
    <w:p w:rsidR="00635F67" w:rsidRDefault="00635F67" w:rsidP="00313816">
      <w:pPr>
        <w:spacing w:line="360" w:lineRule="auto"/>
        <w:ind w:left="-992"/>
        <w:rPr>
          <w:rFonts w:ascii="Arial" w:hAnsi="Arial" w:cs="Arial"/>
          <w:szCs w:val="24"/>
        </w:rPr>
      </w:pPr>
      <w:r w:rsidRPr="00DB6B63">
        <w:rPr>
          <w:rFonts w:ascii="Arial" w:hAnsi="Arial" w:cs="Arial"/>
          <w:szCs w:val="24"/>
        </w:rPr>
        <w:t>17-25 New Inn Yard</w:t>
      </w:r>
      <w:r w:rsidRPr="00DB6B63">
        <w:rPr>
          <w:rFonts w:ascii="Arial" w:hAnsi="Arial" w:cs="Arial"/>
          <w:szCs w:val="24"/>
        </w:rPr>
        <w:tab/>
      </w:r>
    </w:p>
    <w:p w:rsidR="00635F67" w:rsidRDefault="00635F67" w:rsidP="00313816">
      <w:pPr>
        <w:spacing w:line="360" w:lineRule="auto"/>
        <w:ind w:left="-992"/>
        <w:rPr>
          <w:rFonts w:ascii="Arial" w:hAnsi="Arial" w:cs="Arial"/>
          <w:szCs w:val="24"/>
        </w:rPr>
      </w:pPr>
      <w:r>
        <w:rPr>
          <w:rFonts w:ascii="Arial" w:hAnsi="Arial" w:cs="Arial"/>
          <w:szCs w:val="24"/>
        </w:rPr>
        <w:t>London EC2A 3EA</w:t>
      </w:r>
    </w:p>
    <w:p w:rsidR="00635F67" w:rsidRDefault="00635F67" w:rsidP="00313816">
      <w:pPr>
        <w:spacing w:line="360" w:lineRule="auto"/>
        <w:ind w:left="-992"/>
        <w:rPr>
          <w:rFonts w:ascii="Arial" w:hAnsi="Arial" w:cs="Arial"/>
          <w:szCs w:val="24"/>
        </w:rPr>
      </w:pPr>
      <w:r w:rsidRPr="00DB6B63">
        <w:rPr>
          <w:rFonts w:ascii="Arial" w:hAnsi="Arial" w:cs="Arial"/>
          <w:szCs w:val="24"/>
        </w:rPr>
        <w:tab/>
      </w:r>
      <w:r w:rsidRPr="00DB6B63">
        <w:rPr>
          <w:rFonts w:ascii="Arial" w:hAnsi="Arial" w:cs="Arial"/>
          <w:szCs w:val="24"/>
        </w:rPr>
        <w:tab/>
      </w:r>
      <w:r w:rsidRPr="00DB6B63">
        <w:rPr>
          <w:rFonts w:ascii="Arial" w:hAnsi="Arial" w:cs="Arial"/>
          <w:szCs w:val="24"/>
        </w:rPr>
        <w:tab/>
      </w:r>
      <w:r w:rsidRPr="00DB6B63">
        <w:rPr>
          <w:rFonts w:ascii="Arial" w:hAnsi="Arial" w:cs="Arial"/>
          <w:szCs w:val="24"/>
        </w:rPr>
        <w:tab/>
      </w:r>
      <w:r w:rsidRPr="00DB6B63">
        <w:rPr>
          <w:rFonts w:ascii="Arial" w:hAnsi="Arial" w:cs="Arial"/>
          <w:szCs w:val="24"/>
        </w:rPr>
        <w:tab/>
      </w:r>
      <w:r w:rsidRPr="00DB6B63">
        <w:rPr>
          <w:rFonts w:ascii="Arial" w:hAnsi="Arial" w:cs="Arial"/>
          <w:szCs w:val="24"/>
        </w:rPr>
        <w:tab/>
      </w:r>
      <w:r w:rsidRPr="00DB6B63">
        <w:rPr>
          <w:rFonts w:ascii="Arial" w:hAnsi="Arial" w:cs="Arial"/>
          <w:szCs w:val="24"/>
        </w:rPr>
        <w:tab/>
      </w:r>
      <w:r w:rsidRPr="00DB6B63">
        <w:rPr>
          <w:rFonts w:ascii="Arial" w:hAnsi="Arial" w:cs="Arial"/>
          <w:szCs w:val="24"/>
        </w:rPr>
        <w:tab/>
        <w:t xml:space="preserve">      </w:t>
      </w:r>
    </w:p>
    <w:p w:rsidR="00635F67" w:rsidRDefault="00F95F28" w:rsidP="00635F67">
      <w:pPr>
        <w:pStyle w:val="ListParagraph"/>
        <w:spacing w:line="480" w:lineRule="auto"/>
        <w:ind w:left="-272"/>
        <w:rPr>
          <w:rFonts w:ascii="Arial" w:hAnsi="Arial" w:cs="Arial"/>
        </w:rPr>
      </w:pPr>
      <w:r>
        <w:rPr>
          <w:noProof/>
          <w:lang w:eastAsia="en-GB"/>
        </w:rPr>
        <w:drawing>
          <wp:anchor distT="0" distB="0" distL="114300" distR="114300" simplePos="0" relativeHeight="251667968" behindDoc="1" locked="0" layoutInCell="1" allowOverlap="1" wp14:anchorId="15235CB3" wp14:editId="08A7F8BA">
            <wp:simplePos x="0" y="0"/>
            <wp:positionH relativeFrom="margin">
              <wp:posOffset>-601980</wp:posOffset>
            </wp:positionH>
            <wp:positionV relativeFrom="paragraph">
              <wp:posOffset>438785</wp:posOffset>
            </wp:positionV>
            <wp:extent cx="1725611" cy="2438400"/>
            <wp:effectExtent l="0" t="0" r="8255"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218559_Matsumoto_Kenji_s_drawing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5611" cy="2438400"/>
                    </a:xfrm>
                    <a:prstGeom prst="rect">
                      <a:avLst/>
                    </a:prstGeom>
                  </pic:spPr>
                </pic:pic>
              </a:graphicData>
            </a:graphic>
            <wp14:sizeRelH relativeFrom="page">
              <wp14:pctWidth>0</wp14:pctWidth>
            </wp14:sizeRelH>
            <wp14:sizeRelV relativeFrom="page">
              <wp14:pctHeight>0</wp14:pctHeight>
            </wp14:sizeRelV>
          </wp:anchor>
        </w:drawing>
      </w:r>
    </w:p>
    <w:p w:rsidR="00635F67" w:rsidRPr="00635F67" w:rsidRDefault="00F95F28" w:rsidP="00635F67">
      <w:pPr>
        <w:pStyle w:val="ListParagraph"/>
        <w:spacing w:line="480" w:lineRule="auto"/>
        <w:ind w:left="-272"/>
        <w:rPr>
          <w:rFonts w:ascii="Arial" w:hAnsi="Arial" w:cs="Arial"/>
        </w:rPr>
      </w:pPr>
      <w:r>
        <w:rPr>
          <w:noProof/>
          <w:lang w:eastAsia="en-GB"/>
        </w:rPr>
        <w:drawing>
          <wp:anchor distT="0" distB="0" distL="114300" distR="114300" simplePos="0" relativeHeight="251672064" behindDoc="1" locked="0" layoutInCell="1" allowOverlap="1" wp14:anchorId="4945F073" wp14:editId="1B264266">
            <wp:simplePos x="0" y="0"/>
            <wp:positionH relativeFrom="margin">
              <wp:posOffset>3261360</wp:posOffset>
            </wp:positionH>
            <wp:positionV relativeFrom="paragraph">
              <wp:posOffset>10795</wp:posOffset>
            </wp:positionV>
            <wp:extent cx="2730500" cy="1933575"/>
            <wp:effectExtent l="0" t="0" r="0"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218541_Matsumoto_Kenji_s_drawing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0500" cy="1933575"/>
                    </a:xfrm>
                    <a:prstGeom prst="rect">
                      <a:avLst/>
                    </a:prstGeom>
                    <a:ln w="31750">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016" behindDoc="1" locked="0" layoutInCell="1" allowOverlap="1" wp14:anchorId="335909B2" wp14:editId="79D5C6B4">
            <wp:simplePos x="0" y="0"/>
            <wp:positionH relativeFrom="margin">
              <wp:posOffset>1466850</wp:posOffset>
            </wp:positionH>
            <wp:positionV relativeFrom="paragraph">
              <wp:posOffset>19685</wp:posOffset>
            </wp:positionV>
            <wp:extent cx="1569720" cy="217932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218546_Matsumoto_Kenji_s_drawings.jpg"/>
                    <pic:cNvPicPr/>
                  </pic:nvPicPr>
                  <pic:blipFill rotWithShape="1">
                    <a:blip r:embed="rId24" cstate="print">
                      <a:extLst>
                        <a:ext uri="{28A0092B-C50C-407E-A947-70E740481C1C}">
                          <a14:useLocalDpi xmlns:a14="http://schemas.microsoft.com/office/drawing/2010/main" val="0"/>
                        </a:ext>
                      </a:extLst>
                    </a:blip>
                    <a:srcRect t="4615" r="10782" b="7710"/>
                    <a:stretch/>
                  </pic:blipFill>
                  <pic:spPr bwMode="auto">
                    <a:xfrm>
                      <a:off x="0" y="0"/>
                      <a:ext cx="1569720"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F67" w:rsidRDefault="00635F67" w:rsidP="004D1960">
      <w:pPr>
        <w:spacing w:line="480" w:lineRule="auto"/>
        <w:ind w:left="-992"/>
        <w:rPr>
          <w:rFonts w:ascii="Arial" w:hAnsi="Arial" w:cs="Arial"/>
          <w:szCs w:val="24"/>
        </w:rPr>
      </w:pPr>
    </w:p>
    <w:p w:rsidR="00635F67" w:rsidRDefault="00635F67" w:rsidP="004D1960">
      <w:pPr>
        <w:spacing w:line="480" w:lineRule="auto"/>
        <w:ind w:left="-992"/>
        <w:rPr>
          <w:rFonts w:ascii="Arial" w:hAnsi="Arial" w:cs="Arial"/>
          <w:szCs w:val="24"/>
        </w:rPr>
      </w:pPr>
    </w:p>
    <w:p w:rsidR="00635F67" w:rsidRPr="004D1960" w:rsidRDefault="00635F67" w:rsidP="004D1960">
      <w:pPr>
        <w:spacing w:line="480" w:lineRule="auto"/>
        <w:ind w:left="-992"/>
        <w:rPr>
          <w:rFonts w:ascii="Arial" w:hAnsi="Arial" w:cs="Arial"/>
          <w:szCs w:val="24"/>
        </w:rPr>
      </w:pPr>
    </w:p>
    <w:p w:rsidR="00635F67" w:rsidRDefault="00635F67" w:rsidP="00313816">
      <w:pPr>
        <w:ind w:left="-992"/>
        <w:rPr>
          <w:rFonts w:ascii="Arial" w:hAnsi="Arial" w:cs="Arial"/>
          <w:b/>
          <w:sz w:val="28"/>
          <w:szCs w:val="28"/>
        </w:rPr>
      </w:pPr>
    </w:p>
    <w:p w:rsidR="00635F67" w:rsidRDefault="00635F67" w:rsidP="00313816">
      <w:pPr>
        <w:ind w:left="-992"/>
        <w:rPr>
          <w:rFonts w:ascii="Arial" w:hAnsi="Arial" w:cs="Arial"/>
          <w:b/>
          <w:sz w:val="28"/>
          <w:szCs w:val="28"/>
        </w:rPr>
      </w:pPr>
    </w:p>
    <w:p w:rsidR="00635F67" w:rsidRDefault="00635F67" w:rsidP="00313816">
      <w:pPr>
        <w:ind w:left="-992"/>
        <w:rPr>
          <w:rFonts w:ascii="Arial" w:hAnsi="Arial" w:cs="Arial"/>
          <w:b/>
          <w:sz w:val="28"/>
          <w:szCs w:val="28"/>
        </w:rPr>
      </w:pPr>
    </w:p>
    <w:p w:rsidR="00D1421F" w:rsidRDefault="00D1421F" w:rsidP="00313816">
      <w:pPr>
        <w:ind w:left="-992"/>
        <w:rPr>
          <w:rFonts w:ascii="Arial" w:hAnsi="Arial" w:cs="Arial"/>
          <w:b/>
          <w:sz w:val="28"/>
          <w:szCs w:val="28"/>
        </w:rPr>
      </w:pPr>
    </w:p>
    <w:p w:rsidR="000F1780" w:rsidRDefault="000F1780" w:rsidP="00313816">
      <w:pPr>
        <w:spacing w:line="360" w:lineRule="auto"/>
        <w:ind w:left="-992"/>
        <w:rPr>
          <w:rFonts w:ascii="Arial" w:hAnsi="Arial" w:cs="Arial"/>
          <w:b/>
          <w:sz w:val="28"/>
          <w:szCs w:val="28"/>
        </w:rPr>
      </w:pPr>
    </w:p>
    <w:p w:rsidR="004D1960" w:rsidRPr="00635F67" w:rsidRDefault="003C5AD2" w:rsidP="00313816">
      <w:pPr>
        <w:pBdr>
          <w:bottom w:val="single" w:sz="4" w:space="1" w:color="auto"/>
        </w:pBdr>
        <w:spacing w:line="360" w:lineRule="auto"/>
        <w:ind w:left="-851"/>
        <w:rPr>
          <w:rFonts w:ascii="Arial" w:hAnsi="Arial" w:cs="Arial"/>
          <w:b/>
          <w:sz w:val="28"/>
          <w:szCs w:val="28"/>
        </w:rPr>
      </w:pPr>
      <w:r>
        <w:rPr>
          <w:rFonts w:ascii="Arial" w:hAnsi="Arial" w:cs="Arial"/>
          <w:b/>
          <w:sz w:val="28"/>
          <w:szCs w:val="28"/>
        </w:rPr>
        <w:t xml:space="preserve">Take Action: </w:t>
      </w:r>
      <w:r w:rsidR="00635F67" w:rsidRPr="00635F67">
        <w:rPr>
          <w:rFonts w:ascii="Arial" w:hAnsi="Arial" w:cs="Arial"/>
          <w:b/>
          <w:sz w:val="28"/>
          <w:szCs w:val="28"/>
        </w:rPr>
        <w:t>Write to the Japanese authorities</w:t>
      </w:r>
    </w:p>
    <w:p w:rsidR="003126C8" w:rsidRPr="003126C8" w:rsidRDefault="003126C8" w:rsidP="003126C8">
      <w:pPr>
        <w:pStyle w:val="ListParagraph"/>
        <w:spacing w:line="360" w:lineRule="auto"/>
        <w:ind w:left="-992"/>
        <w:rPr>
          <w:rFonts w:ascii="Arial" w:hAnsi="Arial" w:cs="Arial"/>
          <w:sz w:val="22"/>
          <w:szCs w:val="22"/>
        </w:rPr>
      </w:pPr>
    </w:p>
    <w:p w:rsidR="00C44FD9" w:rsidRDefault="00C44FD9" w:rsidP="00313816">
      <w:pPr>
        <w:spacing w:line="480" w:lineRule="auto"/>
        <w:ind w:left="-851"/>
        <w:rPr>
          <w:rFonts w:ascii="Arial" w:hAnsi="Arial" w:cs="Arial"/>
          <w:i/>
          <w:szCs w:val="24"/>
        </w:rPr>
      </w:pPr>
      <w:r>
        <w:rPr>
          <w:rFonts w:ascii="Arial" w:hAnsi="Arial" w:cs="Arial"/>
          <w:szCs w:val="24"/>
        </w:rPr>
        <w:t xml:space="preserve">Please also write letters to </w:t>
      </w:r>
      <w:proofErr w:type="spellStart"/>
      <w:r>
        <w:rPr>
          <w:rFonts w:ascii="Arial" w:hAnsi="Arial" w:cs="Arial"/>
          <w:szCs w:val="24"/>
        </w:rPr>
        <w:t>Mistsuhide</w:t>
      </w:r>
      <w:proofErr w:type="spellEnd"/>
      <w:r>
        <w:rPr>
          <w:rFonts w:ascii="Arial" w:hAnsi="Arial" w:cs="Arial"/>
          <w:szCs w:val="24"/>
        </w:rPr>
        <w:t xml:space="preserve"> Iwaki, the Minister of Justice in Japan. </w:t>
      </w:r>
    </w:p>
    <w:p w:rsidR="00C44FD9" w:rsidRPr="00C02B39" w:rsidRDefault="00C44FD9" w:rsidP="00C02B39">
      <w:pPr>
        <w:pStyle w:val="ListParagraph"/>
        <w:numPr>
          <w:ilvl w:val="0"/>
          <w:numId w:val="2"/>
        </w:numPr>
        <w:rPr>
          <w:rFonts w:ascii="Arial" w:hAnsi="Arial" w:cs="Arial"/>
        </w:rPr>
      </w:pPr>
      <w:r w:rsidRPr="00C02B39">
        <w:rPr>
          <w:rFonts w:ascii="Arial" w:hAnsi="Arial" w:cs="Arial"/>
        </w:rPr>
        <w:t>Tell the ministe</w:t>
      </w:r>
      <w:r w:rsidR="007E4D74">
        <w:rPr>
          <w:rFonts w:ascii="Arial" w:hAnsi="Arial" w:cs="Arial"/>
        </w:rPr>
        <w:t xml:space="preserve">r that </w:t>
      </w:r>
      <w:r w:rsidRPr="00C02B39">
        <w:rPr>
          <w:rFonts w:ascii="Arial" w:hAnsi="Arial" w:cs="Arial"/>
        </w:rPr>
        <w:t>you have learnt about Matsumoto Kenji’s case.</w:t>
      </w:r>
    </w:p>
    <w:p w:rsidR="00C44FD9" w:rsidRPr="00C02B39" w:rsidRDefault="00C44FD9" w:rsidP="00C44FD9">
      <w:pPr>
        <w:ind w:left="-993"/>
        <w:rPr>
          <w:rFonts w:ascii="Arial" w:hAnsi="Arial" w:cs="Arial"/>
          <w:szCs w:val="24"/>
        </w:rPr>
      </w:pPr>
    </w:p>
    <w:p w:rsidR="00C44FD9" w:rsidRPr="00C02B39" w:rsidRDefault="00C44FD9" w:rsidP="00C02B39">
      <w:pPr>
        <w:pStyle w:val="ListParagraph"/>
        <w:numPr>
          <w:ilvl w:val="0"/>
          <w:numId w:val="2"/>
        </w:numPr>
        <w:rPr>
          <w:rFonts w:ascii="Arial" w:hAnsi="Arial" w:cs="Arial"/>
        </w:rPr>
      </w:pPr>
      <w:r w:rsidRPr="00C02B39">
        <w:rPr>
          <w:rFonts w:ascii="Arial" w:hAnsi="Arial" w:cs="Arial"/>
        </w:rPr>
        <w:t xml:space="preserve">Urge him to not execute Matsumoto or anyone else on death row in Japan. </w:t>
      </w:r>
    </w:p>
    <w:p w:rsidR="00C44FD9" w:rsidRPr="00C02B39" w:rsidRDefault="00C44FD9" w:rsidP="00C44FD9">
      <w:pPr>
        <w:ind w:left="-993"/>
        <w:rPr>
          <w:rFonts w:ascii="Arial" w:hAnsi="Arial" w:cs="Arial"/>
          <w:szCs w:val="24"/>
        </w:rPr>
      </w:pPr>
    </w:p>
    <w:p w:rsidR="00C44FD9" w:rsidRPr="00C02B39" w:rsidRDefault="00C44FD9" w:rsidP="00C02B39">
      <w:pPr>
        <w:pStyle w:val="ListParagraph"/>
        <w:numPr>
          <w:ilvl w:val="0"/>
          <w:numId w:val="2"/>
        </w:numPr>
        <w:spacing w:line="480" w:lineRule="auto"/>
        <w:rPr>
          <w:i/>
        </w:rPr>
      </w:pPr>
      <w:r w:rsidRPr="00C02B39">
        <w:rPr>
          <w:rFonts w:ascii="Arial" w:hAnsi="Arial" w:cs="Arial"/>
        </w:rPr>
        <w:t>Ask him to impr</w:t>
      </w:r>
      <w:r w:rsidR="00C02B39" w:rsidRPr="00C02B39">
        <w:rPr>
          <w:rFonts w:ascii="Arial" w:hAnsi="Arial" w:cs="Arial"/>
        </w:rPr>
        <w:t xml:space="preserve">ove the treatment of Matsumoto and ensure he has access to </w:t>
      </w:r>
      <w:r w:rsidR="007E4D74">
        <w:rPr>
          <w:rFonts w:ascii="Arial" w:hAnsi="Arial" w:cs="Arial"/>
        </w:rPr>
        <w:t xml:space="preserve">the </w:t>
      </w:r>
      <w:r w:rsidR="00C02B39" w:rsidRPr="00C02B39">
        <w:rPr>
          <w:rFonts w:ascii="Arial" w:hAnsi="Arial" w:cs="Arial"/>
        </w:rPr>
        <w:t>heal</w:t>
      </w:r>
      <w:r w:rsidR="007E4D74">
        <w:rPr>
          <w:rFonts w:ascii="Arial" w:hAnsi="Arial" w:cs="Arial"/>
        </w:rPr>
        <w:t xml:space="preserve">th care he needs. </w:t>
      </w:r>
    </w:p>
    <w:p w:rsidR="00A157C8" w:rsidRDefault="00A157C8" w:rsidP="00C02B39">
      <w:pPr>
        <w:spacing w:line="480" w:lineRule="auto"/>
        <w:ind w:left="-993"/>
        <w:rPr>
          <w:rFonts w:ascii="Arial" w:hAnsi="Arial" w:cs="Arial"/>
        </w:rPr>
      </w:pPr>
    </w:p>
    <w:p w:rsidR="00C02B39" w:rsidRDefault="00C02B39" w:rsidP="00C02B39">
      <w:pPr>
        <w:spacing w:line="480" w:lineRule="auto"/>
        <w:ind w:left="-993"/>
        <w:rPr>
          <w:rFonts w:ascii="Arial" w:hAnsi="Arial" w:cs="Arial"/>
        </w:rPr>
      </w:pPr>
      <w:r w:rsidRPr="00C02B39">
        <w:rPr>
          <w:rFonts w:ascii="Arial" w:hAnsi="Arial" w:cs="Arial"/>
        </w:rPr>
        <w:t xml:space="preserve">Send your letters to the same address as your cards (see above). </w:t>
      </w:r>
    </w:p>
    <w:p w:rsidR="00A157C8" w:rsidRDefault="00A157C8" w:rsidP="00C02B39">
      <w:pPr>
        <w:spacing w:line="480" w:lineRule="auto"/>
        <w:ind w:left="-993"/>
        <w:rPr>
          <w:rFonts w:ascii="Arial" w:hAnsi="Arial" w:cs="Arial"/>
          <w:b/>
        </w:rPr>
      </w:pPr>
    </w:p>
    <w:p w:rsidR="00C02B39" w:rsidRPr="00C02B39" w:rsidRDefault="00C02B39" w:rsidP="00C02B39">
      <w:pPr>
        <w:spacing w:line="480" w:lineRule="auto"/>
        <w:ind w:left="-993"/>
        <w:rPr>
          <w:rFonts w:ascii="Arial" w:hAnsi="Arial" w:cs="Arial"/>
        </w:rPr>
      </w:pPr>
      <w:r w:rsidRPr="00C02B39">
        <w:rPr>
          <w:rFonts w:ascii="Arial" w:hAnsi="Arial" w:cs="Arial"/>
          <w:b/>
        </w:rPr>
        <w:t>Deadline:</w:t>
      </w:r>
      <w:r w:rsidR="00057F7C">
        <w:rPr>
          <w:rFonts w:ascii="Arial" w:hAnsi="Arial" w:cs="Arial"/>
        </w:rPr>
        <w:t xml:space="preserve"> Please</w:t>
      </w:r>
      <w:r>
        <w:rPr>
          <w:rFonts w:ascii="Arial" w:hAnsi="Arial" w:cs="Arial"/>
        </w:rPr>
        <w:t xml:space="preserve"> send us your letters and cards before the end of the autumn term. </w:t>
      </w:r>
    </w:p>
    <w:p w:rsidR="00C44FD9" w:rsidRPr="00C44FD9" w:rsidRDefault="001D1A9B" w:rsidP="00C44FD9">
      <w:pPr>
        <w:spacing w:before="75" w:after="75" w:line="384" w:lineRule="atLeast"/>
        <w:ind w:left="-993"/>
        <w:rPr>
          <w:rFonts w:ascii="Arial" w:hAnsi="Arial" w:cs="Arial"/>
          <w:b/>
          <w:color w:val="000000"/>
          <w:sz w:val="18"/>
          <w:szCs w:val="18"/>
          <w:lang w:eastAsia="en-GB"/>
        </w:rPr>
      </w:pPr>
      <w:r>
        <w:rPr>
          <w:noProof/>
          <w:lang w:eastAsia="en-GB"/>
        </w:rPr>
        <w:drawing>
          <wp:anchor distT="0" distB="0" distL="114300" distR="114300" simplePos="0" relativeHeight="251679232" behindDoc="1" locked="0" layoutInCell="1" allowOverlap="0" wp14:anchorId="54280BE8" wp14:editId="1F5DAD3B">
            <wp:simplePos x="0" y="0"/>
            <wp:positionH relativeFrom="column">
              <wp:posOffset>-596900</wp:posOffset>
            </wp:positionH>
            <wp:positionV relativeFrom="page">
              <wp:posOffset>5664200</wp:posOffset>
            </wp:positionV>
            <wp:extent cx="2260600" cy="2953385"/>
            <wp:effectExtent l="0" t="0" r="6350" b="0"/>
            <wp:wrapTight wrapText="bothSides">
              <wp:wrapPolygon edited="0">
                <wp:start x="0" y="0"/>
                <wp:lineTo x="0" y="21456"/>
                <wp:lineTo x="21479" y="21456"/>
                <wp:lineTo x="214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Matsumoto.png"/>
                    <pic:cNvPicPr/>
                  </pic:nvPicPr>
                  <pic:blipFill>
                    <a:blip r:embed="rId7">
                      <a:extLst>
                        <a:ext uri="{28A0092B-C50C-407E-A947-70E740481C1C}">
                          <a14:useLocalDpi xmlns:a14="http://schemas.microsoft.com/office/drawing/2010/main" val="0"/>
                        </a:ext>
                      </a:extLst>
                    </a:blip>
                    <a:stretch>
                      <a:fillRect/>
                    </a:stretch>
                  </pic:blipFill>
                  <pic:spPr>
                    <a:xfrm>
                      <a:off x="0" y="0"/>
                      <a:ext cx="2260600" cy="2953385"/>
                    </a:xfrm>
                    <a:prstGeom prst="rect">
                      <a:avLst/>
                    </a:prstGeom>
                  </pic:spPr>
                </pic:pic>
              </a:graphicData>
            </a:graphic>
            <wp14:sizeRelH relativeFrom="margin">
              <wp14:pctWidth>0</wp14:pctWidth>
            </wp14:sizeRelH>
            <wp14:sizeRelV relativeFrom="margin">
              <wp14:pctHeight>0</wp14:pctHeight>
            </wp14:sizeRelV>
          </wp:anchor>
        </w:drawing>
      </w:r>
    </w:p>
    <w:p w:rsidR="00635F67" w:rsidRDefault="001D1A9B" w:rsidP="00635F67">
      <w:pPr>
        <w:pStyle w:val="Bodytextstyle"/>
        <w:spacing w:line="360" w:lineRule="auto"/>
        <w:ind w:left="-993"/>
        <w:rPr>
          <w:rFonts w:ascii="Arial" w:hAnsi="Arial" w:cs="Arial"/>
          <w:sz w:val="24"/>
          <w:szCs w:val="24"/>
        </w:rPr>
      </w:pPr>
      <w:r w:rsidRPr="00A157C8">
        <w:rPr>
          <w:rFonts w:ascii="Arial" w:hAnsi="Arial" w:cs="Arial"/>
          <w:noProof/>
          <w:sz w:val="24"/>
          <w:szCs w:val="24"/>
          <w:lang w:eastAsia="en-GB"/>
        </w:rPr>
        <mc:AlternateContent>
          <mc:Choice Requires="wps">
            <w:drawing>
              <wp:anchor distT="45720" distB="45720" distL="114300" distR="114300" simplePos="0" relativeHeight="251688448" behindDoc="0" locked="0" layoutInCell="1" allowOverlap="0" wp14:anchorId="4D5FBB35" wp14:editId="6C9DC28F">
                <wp:simplePos x="0" y="0"/>
                <wp:positionH relativeFrom="margin">
                  <wp:posOffset>2004695</wp:posOffset>
                </wp:positionH>
                <wp:positionV relativeFrom="page">
                  <wp:posOffset>5816600</wp:posOffset>
                </wp:positionV>
                <wp:extent cx="3496310" cy="2480310"/>
                <wp:effectExtent l="0" t="0" r="8890" b="0"/>
                <wp:wrapSquare wrapText="bothSides"/>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2480310"/>
                        </a:xfrm>
                        <a:prstGeom prst="rect">
                          <a:avLst/>
                        </a:prstGeom>
                        <a:solidFill>
                          <a:srgbClr val="FFFFFF"/>
                        </a:solidFill>
                        <a:ln w="9525">
                          <a:noFill/>
                          <a:miter lim="800000"/>
                          <a:headEnd/>
                          <a:tailEnd/>
                        </a:ln>
                      </wps:spPr>
                      <wps:txbx>
                        <w:txbxContent>
                          <w:p w:rsidR="00A157C8" w:rsidRDefault="00A157C8">
                            <w:r>
                              <w:rPr>
                                <w:noProof/>
                                <w:lang w:eastAsia="en-GB"/>
                              </w:rPr>
                              <w:drawing>
                                <wp:inline distT="0" distB="0" distL="0" distR="0" wp14:anchorId="487A8551" wp14:editId="1F5959F5">
                                  <wp:extent cx="3270879" cy="1261533"/>
                                  <wp:effectExtent l="0" t="0" r="635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Matsumoto.jpg"/>
                                          <pic:cNvPicPr/>
                                        </pic:nvPicPr>
                                        <pic:blipFill>
                                          <a:blip r:embed="rId25">
                                            <a:extLst>
                                              <a:ext uri="{28A0092B-C50C-407E-A947-70E740481C1C}">
                                                <a14:useLocalDpi xmlns:a14="http://schemas.microsoft.com/office/drawing/2010/main" val="0"/>
                                              </a:ext>
                                            </a:extLst>
                                          </a:blip>
                                          <a:stretch>
                                            <a:fillRect/>
                                          </a:stretch>
                                        </pic:blipFill>
                                        <pic:spPr>
                                          <a:xfrm>
                                            <a:off x="0" y="0"/>
                                            <a:ext cx="3296328" cy="12713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BB35" id="_x0000_s1032" type="#_x0000_t202" style="position:absolute;left:0;text-align:left;margin-left:157.85pt;margin-top:458pt;width:275.3pt;height:195.3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IgIAACY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" o:allowoverlap="f" stroked="f">
                <v:textbox>
                  <w:txbxContent>
                    <w:p w:rsidR="00A157C8" w:rsidRDefault="00A157C8">
                      <w:r>
                        <w:rPr>
                          <w:noProof/>
                          <w:lang w:eastAsia="en-GB"/>
                        </w:rPr>
                        <w:drawing>
                          <wp:inline distT="0" distB="0" distL="0" distR="0" wp14:anchorId="487A8551" wp14:editId="1F5959F5">
                            <wp:extent cx="3270879" cy="1261533"/>
                            <wp:effectExtent l="0" t="0" r="635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Matsumoto.jpg"/>
                                    <pic:cNvPicPr/>
                                  </pic:nvPicPr>
                                  <pic:blipFill>
                                    <a:blip r:embed="rId26">
                                      <a:extLst>
                                        <a:ext uri="{28A0092B-C50C-407E-A947-70E740481C1C}">
                                          <a14:useLocalDpi xmlns:a14="http://schemas.microsoft.com/office/drawing/2010/main" val="0"/>
                                        </a:ext>
                                      </a:extLst>
                                    </a:blip>
                                    <a:stretch>
                                      <a:fillRect/>
                                    </a:stretch>
                                  </pic:blipFill>
                                  <pic:spPr>
                                    <a:xfrm>
                                      <a:off x="0" y="0"/>
                                      <a:ext cx="3296328" cy="1271348"/>
                                    </a:xfrm>
                                    <a:prstGeom prst="rect">
                                      <a:avLst/>
                                    </a:prstGeom>
                                  </pic:spPr>
                                </pic:pic>
                              </a:graphicData>
                            </a:graphic>
                          </wp:inline>
                        </w:drawing>
                      </w:r>
                    </w:p>
                  </w:txbxContent>
                </v:textbox>
                <w10:wrap type="square" anchorx="margin" anchory="page"/>
              </v:shape>
            </w:pict>
          </mc:Fallback>
        </mc:AlternateContent>
      </w:r>
    </w:p>
    <w:p w:rsidR="002B28F8" w:rsidRDefault="002B28F8" w:rsidP="00635F67">
      <w:pPr>
        <w:pStyle w:val="Bodytextstyle"/>
        <w:spacing w:line="360" w:lineRule="auto"/>
        <w:ind w:left="-993"/>
        <w:rPr>
          <w:rFonts w:ascii="Arial" w:hAnsi="Arial" w:cs="Arial"/>
          <w:sz w:val="24"/>
          <w:szCs w:val="24"/>
        </w:rPr>
      </w:pPr>
    </w:p>
    <w:p w:rsidR="002B28F8" w:rsidRDefault="002B28F8" w:rsidP="00635F67">
      <w:pPr>
        <w:pStyle w:val="Bodytextstyle"/>
        <w:spacing w:line="360" w:lineRule="auto"/>
        <w:ind w:left="-993"/>
        <w:rPr>
          <w:rFonts w:ascii="Arial" w:hAnsi="Arial" w:cs="Arial"/>
          <w:sz w:val="24"/>
          <w:szCs w:val="24"/>
        </w:rPr>
      </w:pPr>
    </w:p>
    <w:p w:rsidR="002B28F8" w:rsidRDefault="002B28F8" w:rsidP="00635F67">
      <w:pPr>
        <w:pStyle w:val="Bodytextstyle"/>
        <w:spacing w:line="360" w:lineRule="auto"/>
        <w:ind w:left="-993"/>
        <w:rPr>
          <w:rFonts w:ascii="Arial" w:hAnsi="Arial" w:cs="Arial"/>
          <w:sz w:val="24"/>
          <w:szCs w:val="24"/>
        </w:rPr>
      </w:pPr>
    </w:p>
    <w:p w:rsidR="002B28F8" w:rsidRDefault="002B28F8" w:rsidP="00635F67">
      <w:pPr>
        <w:pStyle w:val="Bodytextstyle"/>
        <w:spacing w:line="360" w:lineRule="auto"/>
        <w:ind w:left="-993"/>
        <w:rPr>
          <w:rFonts w:ascii="Arial" w:hAnsi="Arial" w:cs="Arial"/>
          <w:sz w:val="24"/>
          <w:szCs w:val="24"/>
        </w:rPr>
      </w:pPr>
    </w:p>
    <w:p w:rsidR="000505C2" w:rsidRDefault="000505C2" w:rsidP="00635F67">
      <w:pPr>
        <w:pStyle w:val="Bodytextstyle"/>
        <w:spacing w:line="360" w:lineRule="auto"/>
        <w:ind w:left="-993"/>
        <w:rPr>
          <w:rFonts w:ascii="Arial" w:hAnsi="Arial" w:cs="Arial"/>
          <w:sz w:val="24"/>
          <w:szCs w:val="24"/>
        </w:rPr>
      </w:pPr>
    </w:p>
    <w:p w:rsidR="00313816" w:rsidRDefault="00313816" w:rsidP="000505C2">
      <w:pPr>
        <w:pStyle w:val="Bodytextstyle"/>
        <w:pBdr>
          <w:bottom w:val="single" w:sz="4" w:space="1" w:color="auto"/>
        </w:pBdr>
        <w:spacing w:line="360" w:lineRule="auto"/>
        <w:ind w:left="-993"/>
        <w:rPr>
          <w:rFonts w:ascii="Arial" w:hAnsi="Arial" w:cs="Arial"/>
          <w:b/>
          <w:sz w:val="28"/>
          <w:szCs w:val="28"/>
        </w:rPr>
      </w:pPr>
    </w:p>
    <w:p w:rsidR="000505C2" w:rsidRPr="000505C2" w:rsidRDefault="00336037" w:rsidP="000505C2">
      <w:pPr>
        <w:pStyle w:val="Bodytextstyle"/>
        <w:pBdr>
          <w:bottom w:val="single" w:sz="4" w:space="1" w:color="auto"/>
        </w:pBdr>
        <w:spacing w:line="360" w:lineRule="auto"/>
        <w:ind w:left="-993"/>
        <w:rPr>
          <w:rFonts w:ascii="Arial" w:hAnsi="Arial" w:cs="Arial"/>
          <w:b/>
          <w:sz w:val="28"/>
          <w:szCs w:val="28"/>
        </w:rPr>
      </w:pPr>
      <w:r>
        <w:rPr>
          <w:rFonts w:ascii="Arial" w:hAnsi="Arial" w:cs="Arial"/>
          <w:b/>
          <w:sz w:val="28"/>
          <w:szCs w:val="28"/>
        </w:rPr>
        <w:t xml:space="preserve">Campaign </w:t>
      </w:r>
      <w:r w:rsidR="001D1A9B">
        <w:rPr>
          <w:rFonts w:ascii="Arial" w:hAnsi="Arial" w:cs="Arial"/>
          <w:b/>
          <w:sz w:val="28"/>
          <w:szCs w:val="28"/>
        </w:rPr>
        <w:t xml:space="preserve">Action </w:t>
      </w:r>
      <w:r>
        <w:rPr>
          <w:rFonts w:ascii="Arial" w:hAnsi="Arial" w:cs="Arial"/>
          <w:b/>
          <w:sz w:val="28"/>
          <w:szCs w:val="28"/>
        </w:rPr>
        <w:t xml:space="preserve">2: </w:t>
      </w:r>
      <w:r w:rsidR="004C1C22">
        <w:rPr>
          <w:rFonts w:ascii="Arial" w:hAnsi="Arial" w:cs="Arial"/>
          <w:b/>
          <w:sz w:val="28"/>
          <w:szCs w:val="28"/>
        </w:rPr>
        <w:t xml:space="preserve">New </w:t>
      </w:r>
      <w:r w:rsidR="000505C2" w:rsidRPr="000505C2">
        <w:rPr>
          <w:rFonts w:ascii="Arial" w:hAnsi="Arial" w:cs="Arial"/>
          <w:b/>
          <w:sz w:val="28"/>
          <w:szCs w:val="28"/>
        </w:rPr>
        <w:t>Refugee Campaign – I WELCOME</w:t>
      </w:r>
    </w:p>
    <w:p w:rsidR="000505C2" w:rsidRDefault="000505C2" w:rsidP="00635F67">
      <w:pPr>
        <w:pStyle w:val="Bodytextstyle"/>
        <w:spacing w:line="360" w:lineRule="auto"/>
        <w:ind w:left="-993"/>
        <w:rPr>
          <w:rFonts w:ascii="Arial" w:hAnsi="Arial" w:cs="Arial"/>
          <w:sz w:val="24"/>
          <w:szCs w:val="24"/>
        </w:rPr>
      </w:pPr>
    </w:p>
    <w:p w:rsidR="000505C2" w:rsidRDefault="000505C2" w:rsidP="00635F67">
      <w:pPr>
        <w:pStyle w:val="Bodytextstyle"/>
        <w:spacing w:line="360" w:lineRule="auto"/>
        <w:ind w:left="-993"/>
        <w:rPr>
          <w:rFonts w:ascii="Arial" w:hAnsi="Arial" w:cs="Arial"/>
          <w:sz w:val="24"/>
          <w:szCs w:val="24"/>
        </w:rPr>
      </w:pPr>
      <w:r w:rsidRPr="000505C2">
        <w:rPr>
          <w:rFonts w:ascii="Arial" w:hAnsi="Arial" w:cs="Arial"/>
          <w:sz w:val="24"/>
          <w:szCs w:val="24"/>
        </w:rPr>
        <w:t xml:space="preserve">The new global refugee campaign, </w:t>
      </w:r>
      <w:r w:rsidRPr="000505C2">
        <w:rPr>
          <w:rFonts w:ascii="Arial" w:hAnsi="Arial" w:cs="Arial"/>
          <w:b/>
          <w:sz w:val="24"/>
          <w:szCs w:val="24"/>
        </w:rPr>
        <w:t>‘I Welcome’</w:t>
      </w:r>
      <w:r>
        <w:rPr>
          <w:rFonts w:ascii="Arial" w:hAnsi="Arial" w:cs="Arial"/>
          <w:sz w:val="24"/>
          <w:szCs w:val="24"/>
        </w:rPr>
        <w:t>, will</w:t>
      </w:r>
      <w:r w:rsidRPr="000505C2">
        <w:rPr>
          <w:rFonts w:ascii="Arial" w:hAnsi="Arial" w:cs="Arial"/>
          <w:sz w:val="24"/>
          <w:szCs w:val="24"/>
        </w:rPr>
        <w:t xml:space="preserve"> launch in October. The aim of the campaign is that refugees are protected, welcomed and enjoy their human rights, including through strengthened global responsibility-sharing and international cooperation. </w:t>
      </w:r>
    </w:p>
    <w:p w:rsidR="004C1C22" w:rsidRDefault="004C1C22" w:rsidP="004C1C22">
      <w:pPr>
        <w:pStyle w:val="Bodytextstyle"/>
        <w:spacing w:line="360" w:lineRule="auto"/>
        <w:ind w:left="0"/>
        <w:rPr>
          <w:rFonts w:ascii="Arial" w:hAnsi="Arial" w:cs="Arial"/>
          <w:sz w:val="24"/>
          <w:szCs w:val="24"/>
        </w:rPr>
      </w:pPr>
    </w:p>
    <w:p w:rsidR="000505C2" w:rsidRDefault="000505C2" w:rsidP="00635F67">
      <w:pPr>
        <w:pStyle w:val="Bodytextstyle"/>
        <w:spacing w:line="360" w:lineRule="auto"/>
        <w:ind w:left="-993"/>
        <w:rPr>
          <w:rFonts w:ascii="Arial" w:hAnsi="Arial" w:cs="Arial"/>
          <w:sz w:val="24"/>
          <w:szCs w:val="24"/>
        </w:rPr>
      </w:pPr>
      <w:r w:rsidRPr="000505C2">
        <w:rPr>
          <w:rFonts w:ascii="Arial" w:hAnsi="Arial" w:cs="Arial"/>
          <w:sz w:val="24"/>
          <w:szCs w:val="24"/>
        </w:rPr>
        <w:t>In the UK the campaign will have a number of strands, both at a national and local level. We want to influence the government to open up more safe and legal routes, so that refugees can seek sanctuary in the UK, but we also want to try to create a more welcoming environment for refugees already in the UK. There will be a huge role to play for supporters to engage with your local communities and partner with others in this campaign.</w:t>
      </w:r>
    </w:p>
    <w:p w:rsidR="004C1C22" w:rsidRDefault="004C1C22" w:rsidP="00635F67">
      <w:pPr>
        <w:pStyle w:val="Bodytextstyle"/>
        <w:spacing w:line="360" w:lineRule="auto"/>
        <w:ind w:left="-993"/>
        <w:rPr>
          <w:rFonts w:ascii="Arial" w:hAnsi="Arial" w:cs="Arial"/>
          <w:sz w:val="24"/>
          <w:szCs w:val="24"/>
        </w:rPr>
      </w:pPr>
    </w:p>
    <w:p w:rsidR="004C1C22" w:rsidRDefault="004C1C22" w:rsidP="00635F67">
      <w:pPr>
        <w:pStyle w:val="Bodytextstyle"/>
        <w:spacing w:line="360" w:lineRule="auto"/>
        <w:ind w:left="-993"/>
        <w:rPr>
          <w:rFonts w:ascii="Arial" w:hAnsi="Arial" w:cs="Arial"/>
          <w:b/>
          <w:sz w:val="24"/>
          <w:szCs w:val="24"/>
        </w:rPr>
      </w:pPr>
      <w:r w:rsidRPr="004C1C22">
        <w:rPr>
          <w:rFonts w:ascii="Arial" w:hAnsi="Arial" w:cs="Arial"/>
          <w:b/>
          <w:sz w:val="24"/>
          <w:szCs w:val="24"/>
        </w:rPr>
        <w:t>Why help refugees?</w:t>
      </w:r>
    </w:p>
    <w:p w:rsidR="00352D1E" w:rsidRPr="00352D1E" w:rsidRDefault="005D7229" w:rsidP="00313816">
      <w:pPr>
        <w:pStyle w:val="Bodytextstyle"/>
        <w:spacing w:line="360" w:lineRule="auto"/>
        <w:ind w:left="-992"/>
        <w:rPr>
          <w:rFonts w:ascii="Arial" w:hAnsi="Arial" w:cs="Arial"/>
          <w:sz w:val="24"/>
          <w:szCs w:val="24"/>
        </w:rPr>
      </w:pPr>
      <w:r w:rsidRPr="00352D1E">
        <w:rPr>
          <w:rFonts w:ascii="Arial" w:hAnsi="Arial" w:cs="Arial"/>
          <w:b/>
          <w:noProof/>
          <w:sz w:val="24"/>
          <w:szCs w:val="24"/>
          <w:lang w:eastAsia="en-GB"/>
        </w:rPr>
        <mc:AlternateContent>
          <mc:Choice Requires="wps">
            <w:drawing>
              <wp:anchor distT="45720" distB="45720" distL="114300" distR="114300" simplePos="0" relativeHeight="251674112" behindDoc="0" locked="0" layoutInCell="1" allowOverlap="1" wp14:anchorId="75105076" wp14:editId="0DEBB64E">
                <wp:simplePos x="0" y="0"/>
                <wp:positionH relativeFrom="column">
                  <wp:posOffset>3467100</wp:posOffset>
                </wp:positionH>
                <wp:positionV relativeFrom="paragraph">
                  <wp:posOffset>8255</wp:posOffset>
                </wp:positionV>
                <wp:extent cx="2463800" cy="1645920"/>
                <wp:effectExtent l="0" t="0" r="1270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645920"/>
                        </a:xfrm>
                        <a:prstGeom prst="rect">
                          <a:avLst/>
                        </a:prstGeom>
                        <a:solidFill>
                          <a:srgbClr val="FFFFFF"/>
                        </a:solidFill>
                        <a:ln w="9525">
                          <a:solidFill>
                            <a:srgbClr val="000000"/>
                          </a:solidFill>
                          <a:miter lim="800000"/>
                          <a:headEnd/>
                          <a:tailEnd/>
                        </a:ln>
                      </wps:spPr>
                      <wps:txbx>
                        <w:txbxContent>
                          <w:p w:rsidR="00352D1E" w:rsidRPr="00352D1E" w:rsidRDefault="00352D1E" w:rsidP="00352D1E">
                            <w:pPr>
                              <w:pStyle w:val="Bodytextstyle"/>
                              <w:spacing w:line="360" w:lineRule="auto"/>
                              <w:ind w:left="142" w:right="150"/>
                              <w:rPr>
                                <w:rFonts w:ascii="Arial" w:hAnsi="Arial" w:cs="Arial"/>
                                <w:b/>
                              </w:rPr>
                            </w:pPr>
                            <w:r w:rsidRPr="00352D1E">
                              <w:rPr>
                                <w:rFonts w:ascii="Arial" w:hAnsi="Arial" w:cs="Arial"/>
                                <w:b/>
                              </w:rPr>
                              <w:t>A global crisis</w:t>
                            </w:r>
                          </w:p>
                          <w:p w:rsidR="00352D1E" w:rsidRPr="00352D1E" w:rsidRDefault="00352D1E" w:rsidP="0015189C">
                            <w:pPr>
                              <w:pStyle w:val="Bodytextstyle"/>
                              <w:numPr>
                                <w:ilvl w:val="0"/>
                                <w:numId w:val="10"/>
                              </w:numPr>
                              <w:spacing w:line="360" w:lineRule="auto"/>
                              <w:ind w:right="150"/>
                              <w:rPr>
                                <w:rFonts w:ascii="Arial" w:hAnsi="Arial" w:cs="Arial"/>
                              </w:rPr>
                            </w:pPr>
                            <w:r w:rsidRPr="00352D1E">
                              <w:rPr>
                                <w:rFonts w:ascii="Arial" w:hAnsi="Arial" w:cs="Arial"/>
                              </w:rPr>
                              <w:t>65 million people have been forcibly displaced</w:t>
                            </w:r>
                          </w:p>
                          <w:p w:rsidR="00352D1E" w:rsidRPr="00352D1E" w:rsidRDefault="00352D1E" w:rsidP="0015189C">
                            <w:pPr>
                              <w:pStyle w:val="Bodytextstyle"/>
                              <w:numPr>
                                <w:ilvl w:val="0"/>
                                <w:numId w:val="10"/>
                              </w:numPr>
                              <w:spacing w:line="360" w:lineRule="auto"/>
                              <w:ind w:right="150"/>
                              <w:rPr>
                                <w:rFonts w:ascii="Arial" w:hAnsi="Arial" w:cs="Arial"/>
                              </w:rPr>
                            </w:pPr>
                            <w:r w:rsidRPr="00352D1E">
                              <w:rPr>
                                <w:rFonts w:ascii="Arial" w:hAnsi="Arial" w:cs="Arial"/>
                              </w:rPr>
                              <w:t>24.5 mill</w:t>
                            </w:r>
                            <w:r w:rsidR="006C768C">
                              <w:rPr>
                                <w:rFonts w:ascii="Arial" w:hAnsi="Arial" w:cs="Arial"/>
                              </w:rPr>
                              <w:t>ion have sought refuge in another country</w:t>
                            </w:r>
                          </w:p>
                          <w:p w:rsidR="00352D1E" w:rsidRPr="00352D1E" w:rsidRDefault="00352D1E" w:rsidP="0015189C">
                            <w:pPr>
                              <w:pStyle w:val="Bodytextstyle"/>
                              <w:numPr>
                                <w:ilvl w:val="0"/>
                                <w:numId w:val="10"/>
                              </w:numPr>
                              <w:spacing w:line="360" w:lineRule="auto"/>
                              <w:ind w:right="150"/>
                              <w:rPr>
                                <w:rFonts w:ascii="Arial" w:hAnsi="Arial" w:cs="Arial"/>
                              </w:rPr>
                            </w:pPr>
                            <w:r w:rsidRPr="00352D1E">
                              <w:rPr>
                                <w:rFonts w:ascii="Arial" w:hAnsi="Arial" w:cs="Arial"/>
                              </w:rPr>
                              <w:t>About half of the</w:t>
                            </w:r>
                            <w:r w:rsidR="005D7229">
                              <w:rPr>
                                <w:rFonts w:ascii="Arial" w:hAnsi="Arial" w:cs="Arial"/>
                              </w:rPr>
                              <w:t xml:space="preserve"> world’s refugees are under 18. (</w:t>
                            </w:r>
                            <w:r w:rsidRPr="00352D1E">
                              <w:rPr>
                                <w:rFonts w:ascii="Arial" w:hAnsi="Arial" w:cs="Arial"/>
                              </w:rPr>
                              <w:t>Source: UNHCR</w:t>
                            </w:r>
                            <w:r w:rsidR="005D7229">
                              <w:rPr>
                                <w:rFonts w:ascii="Arial" w:hAnsi="Arial" w:cs="Arial"/>
                              </w:rPr>
                              <w:t>)</w:t>
                            </w:r>
                          </w:p>
                          <w:p w:rsidR="00352D1E" w:rsidRDefault="00352D1E" w:rsidP="00352D1E">
                            <w:pPr>
                              <w:ind w:left="142" w:right="1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05076" id="_x0000_t202" coordsize="21600,21600" o:spt="202" path="m,l,21600r21600,l21600,xe">
                <v:stroke joinstyle="miter"/>
                <v:path gradientshapeok="t" o:connecttype="rect"/>
              </v:shapetype>
              <v:shape id="_x0000_s1033" type="#_x0000_t202" style="position:absolute;left:0;text-align:left;margin-left:273pt;margin-top:.65pt;width:194pt;height:129.6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0DJwIAAEw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">
                <v:textbox>
                  <w:txbxContent>
                    <w:p w:rsidR="00352D1E" w:rsidRPr="00352D1E" w:rsidRDefault="00352D1E" w:rsidP="00352D1E">
                      <w:pPr>
                        <w:pStyle w:val="Bodytextstyle"/>
                        <w:spacing w:line="360" w:lineRule="auto"/>
                        <w:ind w:left="142" w:right="150"/>
                        <w:rPr>
                          <w:rFonts w:ascii="Arial" w:hAnsi="Arial" w:cs="Arial"/>
                          <w:b/>
                        </w:rPr>
                      </w:pPr>
                      <w:r w:rsidRPr="00352D1E">
                        <w:rPr>
                          <w:rFonts w:ascii="Arial" w:hAnsi="Arial" w:cs="Arial"/>
                          <w:b/>
                        </w:rPr>
                        <w:t>A global crisis</w:t>
                      </w:r>
                    </w:p>
                    <w:p w:rsidR="00352D1E" w:rsidRPr="00352D1E" w:rsidRDefault="00352D1E" w:rsidP="0015189C">
                      <w:pPr>
                        <w:pStyle w:val="Bodytextstyle"/>
                        <w:numPr>
                          <w:ilvl w:val="0"/>
                          <w:numId w:val="10"/>
                        </w:numPr>
                        <w:spacing w:line="360" w:lineRule="auto"/>
                        <w:ind w:right="150"/>
                        <w:rPr>
                          <w:rFonts w:ascii="Arial" w:hAnsi="Arial" w:cs="Arial"/>
                        </w:rPr>
                      </w:pPr>
                      <w:r w:rsidRPr="00352D1E">
                        <w:rPr>
                          <w:rFonts w:ascii="Arial" w:hAnsi="Arial" w:cs="Arial"/>
                        </w:rPr>
                        <w:t>65 million people have been forcibly displaced</w:t>
                      </w:r>
                    </w:p>
                    <w:p w:rsidR="00352D1E" w:rsidRPr="00352D1E" w:rsidRDefault="00352D1E" w:rsidP="0015189C">
                      <w:pPr>
                        <w:pStyle w:val="Bodytextstyle"/>
                        <w:numPr>
                          <w:ilvl w:val="0"/>
                          <w:numId w:val="10"/>
                        </w:numPr>
                        <w:spacing w:line="360" w:lineRule="auto"/>
                        <w:ind w:right="150"/>
                        <w:rPr>
                          <w:rFonts w:ascii="Arial" w:hAnsi="Arial" w:cs="Arial"/>
                        </w:rPr>
                      </w:pPr>
                      <w:r w:rsidRPr="00352D1E">
                        <w:rPr>
                          <w:rFonts w:ascii="Arial" w:hAnsi="Arial" w:cs="Arial"/>
                        </w:rPr>
                        <w:t>24.5 mill</w:t>
                      </w:r>
                      <w:r w:rsidR="006C768C">
                        <w:rPr>
                          <w:rFonts w:ascii="Arial" w:hAnsi="Arial" w:cs="Arial"/>
                        </w:rPr>
                        <w:t>ion have sought refuge in another country</w:t>
                      </w:r>
                    </w:p>
                    <w:p w:rsidR="00352D1E" w:rsidRPr="00352D1E" w:rsidRDefault="00352D1E" w:rsidP="0015189C">
                      <w:pPr>
                        <w:pStyle w:val="Bodytextstyle"/>
                        <w:numPr>
                          <w:ilvl w:val="0"/>
                          <w:numId w:val="10"/>
                        </w:numPr>
                        <w:spacing w:line="360" w:lineRule="auto"/>
                        <w:ind w:right="150"/>
                        <w:rPr>
                          <w:rFonts w:ascii="Arial" w:hAnsi="Arial" w:cs="Arial"/>
                        </w:rPr>
                      </w:pPr>
                      <w:r w:rsidRPr="00352D1E">
                        <w:rPr>
                          <w:rFonts w:ascii="Arial" w:hAnsi="Arial" w:cs="Arial"/>
                        </w:rPr>
                        <w:t>About half of the</w:t>
                      </w:r>
                      <w:r w:rsidR="005D7229">
                        <w:rPr>
                          <w:rFonts w:ascii="Arial" w:hAnsi="Arial" w:cs="Arial"/>
                        </w:rPr>
                        <w:t xml:space="preserve"> world’s refugees are under 18. (</w:t>
                      </w:r>
                      <w:r w:rsidRPr="00352D1E">
                        <w:rPr>
                          <w:rFonts w:ascii="Arial" w:hAnsi="Arial" w:cs="Arial"/>
                        </w:rPr>
                        <w:t>Source: UNHCR</w:t>
                      </w:r>
                      <w:r w:rsidR="005D7229">
                        <w:rPr>
                          <w:rFonts w:ascii="Arial" w:hAnsi="Arial" w:cs="Arial"/>
                        </w:rPr>
                        <w:t>)</w:t>
                      </w:r>
                    </w:p>
                    <w:p w:rsidR="00352D1E" w:rsidRDefault="00352D1E" w:rsidP="00352D1E">
                      <w:pPr>
                        <w:ind w:left="142" w:right="150"/>
                      </w:pPr>
                    </w:p>
                  </w:txbxContent>
                </v:textbox>
                <w10:wrap type="square"/>
              </v:shape>
            </w:pict>
          </mc:Fallback>
        </mc:AlternateContent>
      </w:r>
      <w:r w:rsidR="00352D1E" w:rsidRPr="00352D1E">
        <w:rPr>
          <w:rFonts w:ascii="Arial" w:hAnsi="Arial" w:cs="Arial"/>
          <w:sz w:val="24"/>
          <w:szCs w:val="24"/>
        </w:rPr>
        <w:t>People fleeing from war or p</w:t>
      </w:r>
      <w:r w:rsidR="00352D1E">
        <w:rPr>
          <w:rFonts w:ascii="Arial" w:hAnsi="Arial" w:cs="Arial"/>
          <w:sz w:val="24"/>
          <w:szCs w:val="24"/>
        </w:rPr>
        <w:t xml:space="preserve">ersecution should be allowed to </w:t>
      </w:r>
      <w:r w:rsidR="00352D1E" w:rsidRPr="00352D1E">
        <w:rPr>
          <w:rFonts w:ascii="Arial" w:hAnsi="Arial" w:cs="Arial"/>
          <w:sz w:val="24"/>
          <w:szCs w:val="24"/>
        </w:rPr>
        <w:t xml:space="preserve">seek safety outside their own </w:t>
      </w:r>
      <w:r w:rsidR="001D1A9B">
        <w:rPr>
          <w:rFonts w:ascii="Arial" w:hAnsi="Arial" w:cs="Arial"/>
          <w:sz w:val="24"/>
          <w:szCs w:val="24"/>
        </w:rPr>
        <w:t>country. After World War 2</w:t>
      </w:r>
      <w:r w:rsidR="00352D1E">
        <w:rPr>
          <w:rFonts w:ascii="Arial" w:hAnsi="Arial" w:cs="Arial"/>
          <w:sz w:val="24"/>
          <w:szCs w:val="24"/>
        </w:rPr>
        <w:t xml:space="preserve"> the </w:t>
      </w:r>
      <w:r w:rsidR="00352D1E" w:rsidRPr="00352D1E">
        <w:rPr>
          <w:rFonts w:ascii="Arial" w:hAnsi="Arial" w:cs="Arial"/>
          <w:sz w:val="24"/>
          <w:szCs w:val="24"/>
        </w:rPr>
        <w:t xml:space="preserve">United Nations recognised </w:t>
      </w:r>
      <w:r w:rsidR="00352D1E">
        <w:rPr>
          <w:rFonts w:ascii="Arial" w:hAnsi="Arial" w:cs="Arial"/>
          <w:sz w:val="24"/>
          <w:szCs w:val="24"/>
        </w:rPr>
        <w:t xml:space="preserve">this principle as a basic human </w:t>
      </w:r>
      <w:r w:rsidR="00352D1E" w:rsidRPr="00352D1E">
        <w:rPr>
          <w:rFonts w:ascii="Arial" w:hAnsi="Arial" w:cs="Arial"/>
          <w:sz w:val="24"/>
          <w:szCs w:val="24"/>
        </w:rPr>
        <w:t>right. But it has been a part o</w:t>
      </w:r>
      <w:r w:rsidR="00352D1E">
        <w:rPr>
          <w:rFonts w:ascii="Arial" w:hAnsi="Arial" w:cs="Arial"/>
          <w:sz w:val="24"/>
          <w:szCs w:val="24"/>
        </w:rPr>
        <w:t xml:space="preserve">f British traditions </w:t>
      </w:r>
      <w:r w:rsidR="00352D1E" w:rsidRPr="00352D1E">
        <w:rPr>
          <w:rFonts w:ascii="Arial" w:hAnsi="Arial" w:cs="Arial"/>
          <w:sz w:val="24"/>
          <w:szCs w:val="24"/>
        </w:rPr>
        <w:t>for much longer. Protestants</w:t>
      </w:r>
      <w:r w:rsidR="00352D1E">
        <w:rPr>
          <w:rFonts w:ascii="Arial" w:hAnsi="Arial" w:cs="Arial"/>
          <w:sz w:val="24"/>
          <w:szCs w:val="24"/>
        </w:rPr>
        <w:t xml:space="preserve"> from France in the 1680s, Jews </w:t>
      </w:r>
      <w:r w:rsidR="00352D1E" w:rsidRPr="00352D1E">
        <w:rPr>
          <w:rFonts w:ascii="Arial" w:hAnsi="Arial" w:cs="Arial"/>
          <w:sz w:val="24"/>
          <w:szCs w:val="24"/>
        </w:rPr>
        <w:t xml:space="preserve">from the Russian Empire in </w:t>
      </w:r>
      <w:r w:rsidR="00352D1E">
        <w:rPr>
          <w:rFonts w:ascii="Arial" w:hAnsi="Arial" w:cs="Arial"/>
          <w:sz w:val="24"/>
          <w:szCs w:val="24"/>
        </w:rPr>
        <w:t xml:space="preserve">the 1890s, Belgians fleeing the </w:t>
      </w:r>
      <w:r w:rsidR="00352D1E" w:rsidRPr="00352D1E">
        <w:rPr>
          <w:rFonts w:ascii="Arial" w:hAnsi="Arial" w:cs="Arial"/>
          <w:sz w:val="24"/>
          <w:szCs w:val="24"/>
        </w:rPr>
        <w:t xml:space="preserve">First World War – these </w:t>
      </w:r>
      <w:r w:rsidR="00352D1E">
        <w:rPr>
          <w:rFonts w:ascii="Arial" w:hAnsi="Arial" w:cs="Arial"/>
          <w:sz w:val="24"/>
          <w:szCs w:val="24"/>
        </w:rPr>
        <w:t xml:space="preserve">and many others found refuge in </w:t>
      </w:r>
      <w:r w:rsidR="00352D1E" w:rsidRPr="00352D1E">
        <w:rPr>
          <w:rFonts w:ascii="Arial" w:hAnsi="Arial" w:cs="Arial"/>
          <w:sz w:val="24"/>
          <w:szCs w:val="24"/>
        </w:rPr>
        <w:t>Britain, rebuilt their lives and contributed to our society.</w:t>
      </w:r>
    </w:p>
    <w:p w:rsidR="00352D1E" w:rsidRDefault="00352D1E" w:rsidP="00352D1E">
      <w:pPr>
        <w:pStyle w:val="Bodytextstyle"/>
        <w:spacing w:line="360" w:lineRule="auto"/>
        <w:ind w:left="0"/>
        <w:rPr>
          <w:rFonts w:ascii="Arial" w:hAnsi="Arial" w:cs="Arial"/>
          <w:sz w:val="24"/>
          <w:szCs w:val="24"/>
        </w:rPr>
      </w:pPr>
    </w:p>
    <w:p w:rsidR="00352D1E" w:rsidRPr="00352D1E" w:rsidRDefault="00352D1E" w:rsidP="00352D1E">
      <w:pPr>
        <w:pStyle w:val="Bodytextstyle"/>
        <w:spacing w:line="360" w:lineRule="auto"/>
        <w:ind w:left="-993"/>
        <w:rPr>
          <w:rFonts w:ascii="Arial" w:hAnsi="Arial" w:cs="Arial"/>
          <w:b/>
          <w:sz w:val="24"/>
          <w:szCs w:val="24"/>
        </w:rPr>
      </w:pPr>
      <w:r w:rsidRPr="00352D1E">
        <w:rPr>
          <w:rFonts w:ascii="Arial" w:hAnsi="Arial" w:cs="Arial"/>
          <w:b/>
          <w:sz w:val="24"/>
          <w:szCs w:val="24"/>
        </w:rPr>
        <w:t>Why do people flee their countries?</w:t>
      </w:r>
    </w:p>
    <w:p w:rsidR="00352D1E" w:rsidRPr="00352D1E" w:rsidRDefault="00352D1E" w:rsidP="001D1A9B">
      <w:pPr>
        <w:pStyle w:val="Bodytextstyle"/>
        <w:spacing w:line="360" w:lineRule="auto"/>
        <w:ind w:left="-993"/>
        <w:rPr>
          <w:rFonts w:ascii="Arial" w:hAnsi="Arial" w:cs="Arial"/>
          <w:sz w:val="24"/>
          <w:szCs w:val="24"/>
        </w:rPr>
      </w:pPr>
      <w:r w:rsidRPr="00352D1E">
        <w:rPr>
          <w:rFonts w:ascii="Arial" w:hAnsi="Arial" w:cs="Arial"/>
          <w:sz w:val="24"/>
          <w:szCs w:val="24"/>
        </w:rPr>
        <w:t>The key causes include armed conflict in countries such</w:t>
      </w:r>
      <w:r w:rsidR="001D1A9B">
        <w:rPr>
          <w:rFonts w:ascii="Arial" w:hAnsi="Arial" w:cs="Arial"/>
          <w:sz w:val="24"/>
          <w:szCs w:val="24"/>
        </w:rPr>
        <w:t xml:space="preserve"> </w:t>
      </w:r>
      <w:r w:rsidRPr="00352D1E">
        <w:rPr>
          <w:rFonts w:ascii="Arial" w:hAnsi="Arial" w:cs="Arial"/>
          <w:sz w:val="24"/>
          <w:szCs w:val="24"/>
        </w:rPr>
        <w:t>as Syria, Iraq and Afghan</w:t>
      </w:r>
      <w:r>
        <w:rPr>
          <w:rFonts w:ascii="Arial" w:hAnsi="Arial" w:cs="Arial"/>
          <w:sz w:val="24"/>
          <w:szCs w:val="24"/>
        </w:rPr>
        <w:t xml:space="preserve">istan; wholesale abuse of human </w:t>
      </w:r>
      <w:r w:rsidRPr="00352D1E">
        <w:rPr>
          <w:rFonts w:ascii="Arial" w:hAnsi="Arial" w:cs="Arial"/>
          <w:sz w:val="24"/>
          <w:szCs w:val="24"/>
        </w:rPr>
        <w:t>rights, as in Eritrea; and per</w:t>
      </w:r>
      <w:r>
        <w:rPr>
          <w:rFonts w:ascii="Arial" w:hAnsi="Arial" w:cs="Arial"/>
          <w:sz w:val="24"/>
          <w:szCs w:val="24"/>
        </w:rPr>
        <w:t xml:space="preserve">secution of minorities, such as the </w:t>
      </w:r>
      <w:proofErr w:type="spellStart"/>
      <w:r>
        <w:rPr>
          <w:rFonts w:ascii="Arial" w:hAnsi="Arial" w:cs="Arial"/>
          <w:sz w:val="24"/>
          <w:szCs w:val="24"/>
        </w:rPr>
        <w:t>Rohingya</w:t>
      </w:r>
      <w:proofErr w:type="spellEnd"/>
      <w:r>
        <w:rPr>
          <w:rFonts w:ascii="Arial" w:hAnsi="Arial" w:cs="Arial"/>
          <w:sz w:val="24"/>
          <w:szCs w:val="24"/>
        </w:rPr>
        <w:t xml:space="preserve"> in Burma. </w:t>
      </w:r>
      <w:r w:rsidRPr="00352D1E">
        <w:rPr>
          <w:rFonts w:ascii="Arial" w:hAnsi="Arial" w:cs="Arial"/>
          <w:sz w:val="24"/>
          <w:szCs w:val="24"/>
        </w:rPr>
        <w:t>The largest refugee movements are from relatively few</w:t>
      </w:r>
    </w:p>
    <w:p w:rsidR="00352D1E" w:rsidRPr="00352D1E" w:rsidRDefault="00352D1E" w:rsidP="00352D1E">
      <w:pPr>
        <w:pStyle w:val="Bodytextstyle"/>
        <w:spacing w:line="360" w:lineRule="auto"/>
        <w:ind w:left="-993"/>
        <w:rPr>
          <w:rFonts w:ascii="Arial" w:hAnsi="Arial" w:cs="Arial"/>
          <w:sz w:val="24"/>
          <w:szCs w:val="24"/>
        </w:rPr>
      </w:pPr>
      <w:r w:rsidRPr="00352D1E">
        <w:rPr>
          <w:rFonts w:ascii="Arial" w:hAnsi="Arial" w:cs="Arial"/>
          <w:sz w:val="24"/>
          <w:szCs w:val="24"/>
        </w:rPr>
        <w:t>countries. Three examples:</w:t>
      </w:r>
    </w:p>
    <w:p w:rsidR="00352D1E" w:rsidRPr="00352D1E" w:rsidRDefault="00352D1E" w:rsidP="005D7229">
      <w:pPr>
        <w:pStyle w:val="Bodytextstyle"/>
        <w:numPr>
          <w:ilvl w:val="0"/>
          <w:numId w:val="7"/>
        </w:numPr>
        <w:spacing w:line="360" w:lineRule="auto"/>
        <w:rPr>
          <w:rFonts w:ascii="Arial" w:hAnsi="Arial" w:cs="Arial"/>
          <w:sz w:val="24"/>
          <w:szCs w:val="24"/>
        </w:rPr>
      </w:pPr>
      <w:r w:rsidRPr="005D7229">
        <w:rPr>
          <w:rFonts w:ascii="Arial" w:hAnsi="Arial" w:cs="Arial"/>
          <w:b/>
          <w:sz w:val="24"/>
          <w:szCs w:val="24"/>
        </w:rPr>
        <w:t>SYRIA</w:t>
      </w:r>
      <w:r w:rsidR="00CC3208">
        <w:rPr>
          <w:rFonts w:ascii="Arial" w:hAnsi="Arial" w:cs="Arial"/>
          <w:sz w:val="24"/>
          <w:szCs w:val="24"/>
        </w:rPr>
        <w:t>:</w:t>
      </w:r>
      <w:r w:rsidRPr="00352D1E">
        <w:rPr>
          <w:rFonts w:ascii="Arial" w:hAnsi="Arial" w:cs="Arial"/>
          <w:sz w:val="24"/>
          <w:szCs w:val="24"/>
        </w:rPr>
        <w:t xml:space="preserve"> 4.9 million refug</w:t>
      </w:r>
      <w:r>
        <w:rPr>
          <w:rFonts w:ascii="Arial" w:hAnsi="Arial" w:cs="Arial"/>
          <w:sz w:val="24"/>
          <w:szCs w:val="24"/>
        </w:rPr>
        <w:t xml:space="preserve">ees – homes bombarded and towns </w:t>
      </w:r>
      <w:r w:rsidRPr="00352D1E">
        <w:rPr>
          <w:rFonts w:ascii="Arial" w:hAnsi="Arial" w:cs="Arial"/>
          <w:sz w:val="24"/>
          <w:szCs w:val="24"/>
        </w:rPr>
        <w:t>under siege in five years</w:t>
      </w:r>
      <w:r>
        <w:rPr>
          <w:rFonts w:ascii="Arial" w:hAnsi="Arial" w:cs="Arial"/>
          <w:sz w:val="24"/>
          <w:szCs w:val="24"/>
        </w:rPr>
        <w:t xml:space="preserve"> of war, perceived opponents of </w:t>
      </w:r>
      <w:r w:rsidRPr="00352D1E">
        <w:rPr>
          <w:rFonts w:ascii="Arial" w:hAnsi="Arial" w:cs="Arial"/>
          <w:sz w:val="24"/>
          <w:szCs w:val="24"/>
        </w:rPr>
        <w:t>the government imprisoned and often tortured</w:t>
      </w:r>
    </w:p>
    <w:p w:rsidR="00352D1E" w:rsidRPr="00352D1E" w:rsidRDefault="00352D1E" w:rsidP="005D7229">
      <w:pPr>
        <w:pStyle w:val="Bodytextstyle"/>
        <w:numPr>
          <w:ilvl w:val="0"/>
          <w:numId w:val="7"/>
        </w:numPr>
        <w:spacing w:line="360" w:lineRule="auto"/>
        <w:rPr>
          <w:rFonts w:ascii="Arial" w:hAnsi="Arial" w:cs="Arial"/>
          <w:sz w:val="24"/>
          <w:szCs w:val="24"/>
        </w:rPr>
      </w:pPr>
      <w:r w:rsidRPr="005D7229">
        <w:rPr>
          <w:rFonts w:ascii="Arial" w:hAnsi="Arial" w:cs="Arial"/>
          <w:b/>
          <w:sz w:val="24"/>
          <w:szCs w:val="24"/>
        </w:rPr>
        <w:t>AFGHANISTAN</w:t>
      </w:r>
      <w:r w:rsidR="00CC3208">
        <w:rPr>
          <w:rFonts w:ascii="Arial" w:hAnsi="Arial" w:cs="Arial"/>
          <w:sz w:val="24"/>
          <w:szCs w:val="24"/>
        </w:rPr>
        <w:t xml:space="preserve">: </w:t>
      </w:r>
      <w:r w:rsidRPr="00352D1E">
        <w:rPr>
          <w:rFonts w:ascii="Arial" w:hAnsi="Arial" w:cs="Arial"/>
          <w:sz w:val="24"/>
          <w:szCs w:val="24"/>
        </w:rPr>
        <w:t xml:space="preserve"> 2.7 mi</w:t>
      </w:r>
      <w:r>
        <w:rPr>
          <w:rFonts w:ascii="Arial" w:hAnsi="Arial" w:cs="Arial"/>
          <w:sz w:val="24"/>
          <w:szCs w:val="24"/>
        </w:rPr>
        <w:t xml:space="preserve">llion refugees – armed conflict </w:t>
      </w:r>
      <w:r w:rsidRPr="00352D1E">
        <w:rPr>
          <w:rFonts w:ascii="Arial" w:hAnsi="Arial" w:cs="Arial"/>
          <w:sz w:val="24"/>
          <w:szCs w:val="24"/>
        </w:rPr>
        <w:t>intensifying: the first three months of 2015 were the most</w:t>
      </w:r>
      <w:r>
        <w:rPr>
          <w:rFonts w:ascii="Arial" w:hAnsi="Arial" w:cs="Arial"/>
          <w:sz w:val="24"/>
          <w:szCs w:val="24"/>
        </w:rPr>
        <w:t xml:space="preserve"> </w:t>
      </w:r>
      <w:r w:rsidRPr="00352D1E">
        <w:rPr>
          <w:rFonts w:ascii="Arial" w:hAnsi="Arial" w:cs="Arial"/>
          <w:sz w:val="24"/>
          <w:szCs w:val="24"/>
        </w:rPr>
        <w:t>violent on record</w:t>
      </w:r>
    </w:p>
    <w:p w:rsidR="00352D1E" w:rsidRPr="00352D1E" w:rsidRDefault="00352D1E" w:rsidP="005D7229">
      <w:pPr>
        <w:pStyle w:val="Bodytextstyle"/>
        <w:numPr>
          <w:ilvl w:val="0"/>
          <w:numId w:val="7"/>
        </w:numPr>
        <w:spacing w:line="360" w:lineRule="auto"/>
        <w:rPr>
          <w:rFonts w:ascii="Arial" w:hAnsi="Arial" w:cs="Arial"/>
          <w:sz w:val="24"/>
          <w:szCs w:val="24"/>
        </w:rPr>
      </w:pPr>
      <w:r w:rsidRPr="005D7229">
        <w:rPr>
          <w:rFonts w:ascii="Arial" w:hAnsi="Arial" w:cs="Arial"/>
          <w:b/>
          <w:sz w:val="24"/>
          <w:szCs w:val="24"/>
        </w:rPr>
        <w:t>SOMALIA</w:t>
      </w:r>
      <w:r w:rsidR="00CC3208" w:rsidRPr="005D7229">
        <w:rPr>
          <w:rFonts w:ascii="Arial" w:hAnsi="Arial" w:cs="Arial"/>
          <w:b/>
          <w:sz w:val="24"/>
          <w:szCs w:val="24"/>
        </w:rPr>
        <w:t>:</w:t>
      </w:r>
      <w:r w:rsidR="00CC3208">
        <w:rPr>
          <w:rFonts w:ascii="Arial" w:hAnsi="Arial" w:cs="Arial"/>
          <w:sz w:val="24"/>
          <w:szCs w:val="24"/>
        </w:rPr>
        <w:t xml:space="preserve"> </w:t>
      </w:r>
      <w:r w:rsidRPr="00352D1E">
        <w:rPr>
          <w:rFonts w:ascii="Arial" w:hAnsi="Arial" w:cs="Arial"/>
          <w:sz w:val="24"/>
          <w:szCs w:val="24"/>
        </w:rPr>
        <w:t xml:space="preserve"> 1.1 million refu</w:t>
      </w:r>
      <w:r w:rsidR="00CC3208">
        <w:rPr>
          <w:rFonts w:ascii="Arial" w:hAnsi="Arial" w:cs="Arial"/>
          <w:sz w:val="24"/>
          <w:szCs w:val="24"/>
        </w:rPr>
        <w:t xml:space="preserve">gees – armed conflict continues </w:t>
      </w:r>
      <w:r w:rsidRPr="00352D1E">
        <w:rPr>
          <w:rFonts w:ascii="Arial" w:hAnsi="Arial" w:cs="Arial"/>
          <w:sz w:val="24"/>
          <w:szCs w:val="24"/>
        </w:rPr>
        <w:t>with all sides targeting civilians</w:t>
      </w:r>
    </w:p>
    <w:p w:rsidR="00CC3208" w:rsidRDefault="00CC3208" w:rsidP="00352D1E">
      <w:pPr>
        <w:pStyle w:val="Bodytextstyle"/>
        <w:spacing w:line="360" w:lineRule="auto"/>
        <w:ind w:left="-993"/>
        <w:rPr>
          <w:rFonts w:ascii="Arial" w:hAnsi="Arial" w:cs="Arial"/>
          <w:sz w:val="24"/>
          <w:szCs w:val="24"/>
        </w:rPr>
      </w:pPr>
    </w:p>
    <w:p w:rsidR="00352D1E" w:rsidRPr="00CC3208" w:rsidRDefault="00CC3208" w:rsidP="00CC3208">
      <w:pPr>
        <w:pStyle w:val="Bodytextstyle"/>
        <w:spacing w:line="360" w:lineRule="auto"/>
        <w:ind w:left="-993"/>
        <w:rPr>
          <w:rFonts w:ascii="Arial" w:hAnsi="Arial" w:cs="Arial"/>
          <w:b/>
          <w:sz w:val="24"/>
          <w:szCs w:val="24"/>
        </w:rPr>
      </w:pPr>
      <w:r w:rsidRPr="00CC3208">
        <w:rPr>
          <w:rFonts w:ascii="Arial" w:hAnsi="Arial" w:cs="Arial"/>
          <w:b/>
          <w:sz w:val="24"/>
          <w:szCs w:val="24"/>
        </w:rPr>
        <w:t>Who is responsible for helping refugees?</w:t>
      </w:r>
    </w:p>
    <w:p w:rsidR="00352D1E" w:rsidRPr="00352D1E" w:rsidRDefault="001D1A9B" w:rsidP="00CC3208">
      <w:pPr>
        <w:pStyle w:val="Bodytextstyle"/>
        <w:spacing w:line="360" w:lineRule="auto"/>
        <w:ind w:left="-993"/>
        <w:rPr>
          <w:rFonts w:ascii="Arial" w:hAnsi="Arial" w:cs="Arial"/>
          <w:sz w:val="24"/>
          <w:szCs w:val="24"/>
        </w:rPr>
      </w:pPr>
      <w:r>
        <w:rPr>
          <w:rFonts w:ascii="Arial" w:hAnsi="Arial" w:cs="Arial"/>
          <w:sz w:val="24"/>
          <w:szCs w:val="24"/>
        </w:rPr>
        <w:t>T</w:t>
      </w:r>
      <w:r w:rsidR="00352D1E" w:rsidRPr="00352D1E">
        <w:rPr>
          <w:rFonts w:ascii="Arial" w:hAnsi="Arial" w:cs="Arial"/>
          <w:sz w:val="24"/>
          <w:szCs w:val="24"/>
        </w:rPr>
        <w:t>he U</w:t>
      </w:r>
      <w:r w:rsidR="00CC3208">
        <w:rPr>
          <w:rFonts w:ascii="Arial" w:hAnsi="Arial" w:cs="Arial"/>
          <w:sz w:val="24"/>
          <w:szCs w:val="24"/>
        </w:rPr>
        <w:t xml:space="preserve">nited Nations High Commissioner </w:t>
      </w:r>
      <w:r w:rsidR="00352D1E" w:rsidRPr="00352D1E">
        <w:rPr>
          <w:rFonts w:ascii="Arial" w:hAnsi="Arial" w:cs="Arial"/>
          <w:sz w:val="24"/>
          <w:szCs w:val="24"/>
        </w:rPr>
        <w:t xml:space="preserve">for Refugees (UNHCR), </w:t>
      </w:r>
      <w:r w:rsidR="00CC3208">
        <w:rPr>
          <w:rFonts w:ascii="Arial" w:hAnsi="Arial" w:cs="Arial"/>
          <w:sz w:val="24"/>
          <w:szCs w:val="24"/>
        </w:rPr>
        <w:t xml:space="preserve">is responsible for coordinating </w:t>
      </w:r>
      <w:r w:rsidR="00352D1E" w:rsidRPr="00352D1E">
        <w:rPr>
          <w:rFonts w:ascii="Arial" w:hAnsi="Arial" w:cs="Arial"/>
          <w:sz w:val="24"/>
          <w:szCs w:val="24"/>
        </w:rPr>
        <w:t>the international communi</w:t>
      </w:r>
      <w:r w:rsidR="00CC3208">
        <w:rPr>
          <w:rFonts w:ascii="Arial" w:hAnsi="Arial" w:cs="Arial"/>
          <w:sz w:val="24"/>
          <w:szCs w:val="24"/>
        </w:rPr>
        <w:t xml:space="preserve">ty’s response. But it relies on </w:t>
      </w:r>
      <w:r w:rsidR="00352D1E" w:rsidRPr="00352D1E">
        <w:rPr>
          <w:rFonts w:ascii="Arial" w:hAnsi="Arial" w:cs="Arial"/>
          <w:sz w:val="24"/>
          <w:szCs w:val="24"/>
        </w:rPr>
        <w:t>governments to provide res</w:t>
      </w:r>
      <w:r w:rsidR="00CC3208">
        <w:rPr>
          <w:rFonts w:ascii="Arial" w:hAnsi="Arial" w:cs="Arial"/>
          <w:sz w:val="24"/>
          <w:szCs w:val="24"/>
        </w:rPr>
        <w:t xml:space="preserve">ources and resettlement places. </w:t>
      </w:r>
      <w:r w:rsidR="00352D1E" w:rsidRPr="00352D1E">
        <w:rPr>
          <w:rFonts w:ascii="Arial" w:hAnsi="Arial" w:cs="Arial"/>
          <w:sz w:val="24"/>
          <w:szCs w:val="24"/>
        </w:rPr>
        <w:t>Governments are also responsible for fair processing of</w:t>
      </w:r>
    </w:p>
    <w:p w:rsidR="00352D1E" w:rsidRPr="00352D1E" w:rsidRDefault="00352D1E" w:rsidP="00352D1E">
      <w:pPr>
        <w:pStyle w:val="Bodytextstyle"/>
        <w:spacing w:line="360" w:lineRule="auto"/>
        <w:ind w:left="-993"/>
        <w:rPr>
          <w:rFonts w:ascii="Arial" w:hAnsi="Arial" w:cs="Arial"/>
          <w:sz w:val="24"/>
          <w:szCs w:val="24"/>
        </w:rPr>
      </w:pPr>
      <w:r w:rsidRPr="00352D1E">
        <w:rPr>
          <w:rFonts w:ascii="Arial" w:hAnsi="Arial" w:cs="Arial"/>
          <w:sz w:val="24"/>
          <w:szCs w:val="24"/>
        </w:rPr>
        <w:t>asylum applications.</w:t>
      </w:r>
    </w:p>
    <w:p w:rsidR="00CC3208" w:rsidRDefault="00CC3208" w:rsidP="00352D1E">
      <w:pPr>
        <w:pStyle w:val="Bodytextstyle"/>
        <w:spacing w:line="360" w:lineRule="auto"/>
        <w:ind w:left="-993"/>
        <w:rPr>
          <w:rFonts w:ascii="Arial" w:hAnsi="Arial" w:cs="Arial"/>
          <w:sz w:val="24"/>
          <w:szCs w:val="24"/>
        </w:rPr>
      </w:pPr>
    </w:p>
    <w:p w:rsidR="00352D1E" w:rsidRPr="00CC3208" w:rsidRDefault="00CC3208" w:rsidP="00CC3208">
      <w:pPr>
        <w:pStyle w:val="Bodytextstyle"/>
        <w:spacing w:line="360" w:lineRule="auto"/>
        <w:ind w:left="-993"/>
        <w:rPr>
          <w:rFonts w:ascii="Arial" w:hAnsi="Arial" w:cs="Arial"/>
          <w:b/>
          <w:sz w:val="24"/>
          <w:szCs w:val="24"/>
        </w:rPr>
      </w:pPr>
      <w:r w:rsidRPr="00CC3208">
        <w:rPr>
          <w:rFonts w:ascii="Arial" w:hAnsi="Arial" w:cs="Arial"/>
          <w:b/>
          <w:sz w:val="24"/>
          <w:szCs w:val="24"/>
        </w:rPr>
        <w:t>How has the international community responded to the current crisis?</w:t>
      </w:r>
    </w:p>
    <w:p w:rsidR="00352D1E" w:rsidRPr="00352D1E" w:rsidRDefault="00352D1E" w:rsidP="00352D1E">
      <w:pPr>
        <w:pStyle w:val="Bodytextstyle"/>
        <w:spacing w:line="360" w:lineRule="auto"/>
        <w:ind w:left="-993"/>
        <w:rPr>
          <w:rFonts w:ascii="Arial" w:hAnsi="Arial" w:cs="Arial"/>
          <w:sz w:val="24"/>
          <w:szCs w:val="24"/>
        </w:rPr>
      </w:pPr>
      <w:r w:rsidRPr="00352D1E">
        <w:rPr>
          <w:rFonts w:ascii="Arial" w:hAnsi="Arial" w:cs="Arial"/>
          <w:sz w:val="24"/>
          <w:szCs w:val="24"/>
        </w:rPr>
        <w:t>The response so far has been completely inadequate:</w:t>
      </w:r>
    </w:p>
    <w:p w:rsidR="00352D1E" w:rsidRPr="00352D1E" w:rsidRDefault="00352D1E" w:rsidP="005D7229">
      <w:pPr>
        <w:pStyle w:val="Bodytextstyle"/>
        <w:numPr>
          <w:ilvl w:val="0"/>
          <w:numId w:val="4"/>
        </w:numPr>
        <w:spacing w:line="360" w:lineRule="auto"/>
        <w:rPr>
          <w:rFonts w:ascii="Arial" w:hAnsi="Arial" w:cs="Arial"/>
          <w:sz w:val="24"/>
          <w:szCs w:val="24"/>
        </w:rPr>
      </w:pPr>
      <w:r w:rsidRPr="00352D1E">
        <w:rPr>
          <w:rFonts w:ascii="Arial" w:hAnsi="Arial" w:cs="Arial"/>
          <w:sz w:val="24"/>
          <w:szCs w:val="24"/>
        </w:rPr>
        <w:t>The world’s poorer cou</w:t>
      </w:r>
      <w:r w:rsidR="005D7229">
        <w:rPr>
          <w:rFonts w:ascii="Arial" w:hAnsi="Arial" w:cs="Arial"/>
          <w:sz w:val="24"/>
          <w:szCs w:val="24"/>
        </w:rPr>
        <w:t xml:space="preserve">ntries are doing much more than </w:t>
      </w:r>
      <w:r w:rsidRPr="00352D1E">
        <w:rPr>
          <w:rFonts w:ascii="Arial" w:hAnsi="Arial" w:cs="Arial"/>
          <w:sz w:val="24"/>
          <w:szCs w:val="24"/>
        </w:rPr>
        <w:t>their fair share: 86 per cen</w:t>
      </w:r>
      <w:r w:rsidR="005D7229">
        <w:rPr>
          <w:rFonts w:ascii="Arial" w:hAnsi="Arial" w:cs="Arial"/>
          <w:sz w:val="24"/>
          <w:szCs w:val="24"/>
        </w:rPr>
        <w:t xml:space="preserve">t of refugees are hosted by low </w:t>
      </w:r>
      <w:r w:rsidRPr="00352D1E">
        <w:rPr>
          <w:rFonts w:ascii="Arial" w:hAnsi="Arial" w:cs="Arial"/>
          <w:sz w:val="24"/>
          <w:szCs w:val="24"/>
        </w:rPr>
        <w:t>income and middle-income nations.</w:t>
      </w:r>
    </w:p>
    <w:p w:rsidR="00352D1E" w:rsidRPr="00352D1E" w:rsidRDefault="00352D1E" w:rsidP="005D7229">
      <w:pPr>
        <w:pStyle w:val="Bodytextstyle"/>
        <w:numPr>
          <w:ilvl w:val="0"/>
          <w:numId w:val="4"/>
        </w:numPr>
        <w:spacing w:line="360" w:lineRule="auto"/>
        <w:rPr>
          <w:rFonts w:ascii="Arial" w:hAnsi="Arial" w:cs="Arial"/>
          <w:sz w:val="24"/>
          <w:szCs w:val="24"/>
        </w:rPr>
      </w:pPr>
      <w:r w:rsidRPr="00352D1E">
        <w:rPr>
          <w:rFonts w:ascii="Arial" w:hAnsi="Arial" w:cs="Arial"/>
          <w:sz w:val="24"/>
          <w:szCs w:val="24"/>
        </w:rPr>
        <w:t>Some of the world’s wealthie</w:t>
      </w:r>
      <w:r w:rsidR="005D7229">
        <w:rPr>
          <w:rFonts w:ascii="Arial" w:hAnsi="Arial" w:cs="Arial"/>
          <w:sz w:val="24"/>
          <w:szCs w:val="24"/>
        </w:rPr>
        <w:t xml:space="preserve">r countries, notably in Europe, </w:t>
      </w:r>
      <w:r w:rsidRPr="00352D1E">
        <w:rPr>
          <w:rFonts w:ascii="Arial" w:hAnsi="Arial" w:cs="Arial"/>
          <w:sz w:val="24"/>
          <w:szCs w:val="24"/>
        </w:rPr>
        <w:t>have put up legal and phys</w:t>
      </w:r>
      <w:r w:rsidR="005D7229">
        <w:rPr>
          <w:rFonts w:ascii="Arial" w:hAnsi="Arial" w:cs="Arial"/>
          <w:sz w:val="24"/>
          <w:szCs w:val="24"/>
        </w:rPr>
        <w:t xml:space="preserve">ical obstacles to keep refugees </w:t>
      </w:r>
      <w:r w:rsidRPr="00352D1E">
        <w:rPr>
          <w:rFonts w:ascii="Arial" w:hAnsi="Arial" w:cs="Arial"/>
          <w:sz w:val="24"/>
          <w:szCs w:val="24"/>
        </w:rPr>
        <w:t>out. By making it impossi</w:t>
      </w:r>
      <w:r w:rsidR="005D7229">
        <w:rPr>
          <w:rFonts w:ascii="Arial" w:hAnsi="Arial" w:cs="Arial"/>
          <w:sz w:val="24"/>
          <w:szCs w:val="24"/>
        </w:rPr>
        <w:t xml:space="preserve">ble to cross borders safely and </w:t>
      </w:r>
      <w:r w:rsidRPr="00352D1E">
        <w:rPr>
          <w:rFonts w:ascii="Arial" w:hAnsi="Arial" w:cs="Arial"/>
          <w:sz w:val="24"/>
          <w:szCs w:val="24"/>
        </w:rPr>
        <w:t>legally, they encoura</w:t>
      </w:r>
      <w:r w:rsidR="006C768C">
        <w:rPr>
          <w:rFonts w:ascii="Arial" w:hAnsi="Arial" w:cs="Arial"/>
          <w:sz w:val="24"/>
          <w:szCs w:val="24"/>
        </w:rPr>
        <w:t>ge refugees to risk their lives making dangerous countries.</w:t>
      </w:r>
    </w:p>
    <w:p w:rsidR="00352D1E" w:rsidRPr="00352D1E" w:rsidRDefault="00352D1E" w:rsidP="005D7229">
      <w:pPr>
        <w:pStyle w:val="Bodytextstyle"/>
        <w:numPr>
          <w:ilvl w:val="0"/>
          <w:numId w:val="4"/>
        </w:numPr>
        <w:spacing w:line="360" w:lineRule="auto"/>
        <w:rPr>
          <w:rFonts w:ascii="Arial" w:hAnsi="Arial" w:cs="Arial"/>
          <w:sz w:val="24"/>
          <w:szCs w:val="24"/>
        </w:rPr>
      </w:pPr>
      <w:r w:rsidRPr="00352D1E">
        <w:rPr>
          <w:rFonts w:ascii="Arial" w:hAnsi="Arial" w:cs="Arial"/>
          <w:sz w:val="24"/>
          <w:szCs w:val="24"/>
        </w:rPr>
        <w:t>More than one million refu</w:t>
      </w:r>
      <w:r w:rsidR="005D7229">
        <w:rPr>
          <w:rFonts w:ascii="Arial" w:hAnsi="Arial" w:cs="Arial"/>
          <w:sz w:val="24"/>
          <w:szCs w:val="24"/>
        </w:rPr>
        <w:t xml:space="preserve">gees urgently need resettlement </w:t>
      </w:r>
      <w:r w:rsidRPr="00352D1E">
        <w:rPr>
          <w:rFonts w:ascii="Arial" w:hAnsi="Arial" w:cs="Arial"/>
          <w:sz w:val="24"/>
          <w:szCs w:val="24"/>
        </w:rPr>
        <w:t xml:space="preserve">to keep them safe or </w:t>
      </w:r>
      <w:r w:rsidR="005D7229">
        <w:rPr>
          <w:rFonts w:ascii="Arial" w:hAnsi="Arial" w:cs="Arial"/>
          <w:sz w:val="24"/>
          <w:szCs w:val="24"/>
        </w:rPr>
        <w:t xml:space="preserve">to enable them to rebuild their </w:t>
      </w:r>
      <w:r w:rsidRPr="00352D1E">
        <w:rPr>
          <w:rFonts w:ascii="Arial" w:hAnsi="Arial" w:cs="Arial"/>
          <w:sz w:val="24"/>
          <w:szCs w:val="24"/>
        </w:rPr>
        <w:t>lives. But governments</w:t>
      </w:r>
      <w:r w:rsidR="005D7229">
        <w:rPr>
          <w:rFonts w:ascii="Arial" w:hAnsi="Arial" w:cs="Arial"/>
          <w:sz w:val="24"/>
          <w:szCs w:val="24"/>
        </w:rPr>
        <w:t xml:space="preserve"> are offering just over 100,000 </w:t>
      </w:r>
      <w:r w:rsidRPr="00352D1E">
        <w:rPr>
          <w:rFonts w:ascii="Arial" w:hAnsi="Arial" w:cs="Arial"/>
          <w:sz w:val="24"/>
          <w:szCs w:val="24"/>
        </w:rPr>
        <w:t>resettlement places a year.</w:t>
      </w:r>
    </w:p>
    <w:p w:rsidR="00352D1E" w:rsidRPr="00352D1E" w:rsidRDefault="00352D1E" w:rsidP="005D7229">
      <w:pPr>
        <w:pStyle w:val="Bodytextstyle"/>
        <w:numPr>
          <w:ilvl w:val="0"/>
          <w:numId w:val="4"/>
        </w:numPr>
        <w:spacing w:line="360" w:lineRule="auto"/>
        <w:rPr>
          <w:rFonts w:ascii="Arial" w:hAnsi="Arial" w:cs="Arial"/>
          <w:sz w:val="24"/>
          <w:szCs w:val="24"/>
        </w:rPr>
      </w:pPr>
      <w:r w:rsidRPr="00352D1E">
        <w:rPr>
          <w:rFonts w:ascii="Arial" w:hAnsi="Arial" w:cs="Arial"/>
          <w:sz w:val="24"/>
          <w:szCs w:val="24"/>
        </w:rPr>
        <w:t>Governments are failin</w:t>
      </w:r>
      <w:r w:rsidR="005D7229">
        <w:rPr>
          <w:rFonts w:ascii="Arial" w:hAnsi="Arial" w:cs="Arial"/>
          <w:sz w:val="24"/>
          <w:szCs w:val="24"/>
        </w:rPr>
        <w:t xml:space="preserve">g to fund the UNHCR adequately, </w:t>
      </w:r>
      <w:r w:rsidRPr="00352D1E">
        <w:rPr>
          <w:rFonts w:ascii="Arial" w:hAnsi="Arial" w:cs="Arial"/>
          <w:sz w:val="24"/>
          <w:szCs w:val="24"/>
        </w:rPr>
        <w:t>leaving it unable to provide for the people in its care.</w:t>
      </w:r>
    </w:p>
    <w:p w:rsidR="005D7229" w:rsidRPr="005D7229" w:rsidRDefault="005D7229" w:rsidP="00352D1E">
      <w:pPr>
        <w:pStyle w:val="Bodytextstyle"/>
        <w:spacing w:line="360" w:lineRule="auto"/>
        <w:ind w:left="-993"/>
        <w:rPr>
          <w:rFonts w:ascii="Arial" w:hAnsi="Arial" w:cs="Arial"/>
          <w:b/>
          <w:sz w:val="24"/>
          <w:szCs w:val="24"/>
        </w:rPr>
      </w:pPr>
    </w:p>
    <w:p w:rsidR="00352D1E" w:rsidRPr="005D7229" w:rsidRDefault="005D7229" w:rsidP="00352D1E">
      <w:pPr>
        <w:pStyle w:val="Bodytextstyle"/>
        <w:spacing w:line="360" w:lineRule="auto"/>
        <w:ind w:left="-993"/>
        <w:rPr>
          <w:rFonts w:ascii="Arial" w:hAnsi="Arial" w:cs="Arial"/>
          <w:b/>
          <w:sz w:val="24"/>
          <w:szCs w:val="24"/>
        </w:rPr>
      </w:pPr>
      <w:r>
        <w:rPr>
          <w:rFonts w:ascii="Arial" w:hAnsi="Arial" w:cs="Arial"/>
          <w:b/>
          <w:sz w:val="24"/>
          <w:szCs w:val="24"/>
        </w:rPr>
        <w:t>What has the UK</w:t>
      </w:r>
      <w:r w:rsidRPr="005D7229">
        <w:rPr>
          <w:rFonts w:ascii="Arial" w:hAnsi="Arial" w:cs="Arial"/>
          <w:b/>
          <w:sz w:val="24"/>
          <w:szCs w:val="24"/>
        </w:rPr>
        <w:t xml:space="preserve"> done?</w:t>
      </w:r>
    </w:p>
    <w:p w:rsidR="00352D1E" w:rsidRPr="00352D1E" w:rsidRDefault="00352D1E" w:rsidP="005D7229">
      <w:pPr>
        <w:pStyle w:val="Bodytextstyle"/>
        <w:spacing w:line="360" w:lineRule="auto"/>
        <w:ind w:left="-993"/>
        <w:rPr>
          <w:rFonts w:ascii="Arial" w:hAnsi="Arial" w:cs="Arial"/>
          <w:sz w:val="24"/>
          <w:szCs w:val="24"/>
        </w:rPr>
      </w:pPr>
      <w:r w:rsidRPr="00352D1E">
        <w:rPr>
          <w:rFonts w:ascii="Arial" w:hAnsi="Arial" w:cs="Arial"/>
          <w:sz w:val="24"/>
          <w:szCs w:val="24"/>
        </w:rPr>
        <w:t>Since 2011 the UK gover</w:t>
      </w:r>
      <w:r w:rsidR="005D7229">
        <w:rPr>
          <w:rFonts w:ascii="Arial" w:hAnsi="Arial" w:cs="Arial"/>
          <w:sz w:val="24"/>
          <w:szCs w:val="24"/>
        </w:rPr>
        <w:t>nment has given</w:t>
      </w:r>
      <w:r w:rsidR="006703BD">
        <w:rPr>
          <w:rFonts w:ascii="Arial" w:hAnsi="Arial" w:cs="Arial"/>
          <w:sz w:val="24"/>
          <w:szCs w:val="24"/>
        </w:rPr>
        <w:t xml:space="preserve"> a significant amount of </w:t>
      </w:r>
      <w:r w:rsidRPr="00352D1E">
        <w:rPr>
          <w:rFonts w:ascii="Arial" w:hAnsi="Arial" w:cs="Arial"/>
          <w:sz w:val="24"/>
          <w:szCs w:val="24"/>
        </w:rPr>
        <w:t>overseas aid to help coun</w:t>
      </w:r>
      <w:r w:rsidR="005D7229">
        <w:rPr>
          <w:rFonts w:ascii="Arial" w:hAnsi="Arial" w:cs="Arial"/>
          <w:sz w:val="24"/>
          <w:szCs w:val="24"/>
        </w:rPr>
        <w:t xml:space="preserve">tries near Syria to host Syrian </w:t>
      </w:r>
      <w:r w:rsidRPr="00352D1E">
        <w:rPr>
          <w:rFonts w:ascii="Arial" w:hAnsi="Arial" w:cs="Arial"/>
          <w:sz w:val="24"/>
          <w:szCs w:val="24"/>
        </w:rPr>
        <w:t>refugees. It also sent a wars</w:t>
      </w:r>
      <w:r w:rsidR="005D7229">
        <w:rPr>
          <w:rFonts w:ascii="Arial" w:hAnsi="Arial" w:cs="Arial"/>
          <w:sz w:val="24"/>
          <w:szCs w:val="24"/>
        </w:rPr>
        <w:t xml:space="preserve">hip to join the European search </w:t>
      </w:r>
      <w:r w:rsidRPr="00352D1E">
        <w:rPr>
          <w:rFonts w:ascii="Arial" w:hAnsi="Arial" w:cs="Arial"/>
          <w:sz w:val="24"/>
          <w:szCs w:val="24"/>
        </w:rPr>
        <w:t>and rescue mission in the Cen</w:t>
      </w:r>
      <w:r w:rsidR="006C768C">
        <w:rPr>
          <w:rFonts w:ascii="Arial" w:hAnsi="Arial" w:cs="Arial"/>
          <w:sz w:val="24"/>
          <w:szCs w:val="24"/>
        </w:rPr>
        <w:t>tral Mediterranean, helping to save</w:t>
      </w:r>
      <w:r w:rsidR="005D7229">
        <w:rPr>
          <w:rFonts w:ascii="Arial" w:hAnsi="Arial" w:cs="Arial"/>
          <w:sz w:val="24"/>
          <w:szCs w:val="24"/>
        </w:rPr>
        <w:t xml:space="preserve"> </w:t>
      </w:r>
      <w:r w:rsidRPr="00352D1E">
        <w:rPr>
          <w:rFonts w:ascii="Arial" w:hAnsi="Arial" w:cs="Arial"/>
          <w:sz w:val="24"/>
          <w:szCs w:val="24"/>
        </w:rPr>
        <w:t>thousands of lives. However, it has been slow and reluctant</w:t>
      </w:r>
    </w:p>
    <w:p w:rsidR="00352D1E" w:rsidRPr="00352D1E" w:rsidRDefault="00352D1E" w:rsidP="005D7229">
      <w:pPr>
        <w:pStyle w:val="Bodytextstyle"/>
        <w:spacing w:line="360" w:lineRule="auto"/>
        <w:ind w:left="-993"/>
        <w:rPr>
          <w:rFonts w:ascii="Arial" w:hAnsi="Arial" w:cs="Arial"/>
          <w:sz w:val="24"/>
          <w:szCs w:val="24"/>
        </w:rPr>
      </w:pPr>
      <w:r w:rsidRPr="00352D1E">
        <w:rPr>
          <w:rFonts w:ascii="Arial" w:hAnsi="Arial" w:cs="Arial"/>
          <w:sz w:val="24"/>
          <w:szCs w:val="24"/>
        </w:rPr>
        <w:t>to accept refugees for rese</w:t>
      </w:r>
      <w:r w:rsidR="005D7229">
        <w:rPr>
          <w:rFonts w:ascii="Arial" w:hAnsi="Arial" w:cs="Arial"/>
          <w:sz w:val="24"/>
          <w:szCs w:val="24"/>
        </w:rPr>
        <w:t xml:space="preserve">ttlement. The latest commitment </w:t>
      </w:r>
      <w:r w:rsidRPr="00352D1E">
        <w:rPr>
          <w:rFonts w:ascii="Arial" w:hAnsi="Arial" w:cs="Arial"/>
          <w:sz w:val="24"/>
          <w:szCs w:val="24"/>
        </w:rPr>
        <w:t xml:space="preserve">is to resettle only 20,000 </w:t>
      </w:r>
      <w:r w:rsidR="005D7229">
        <w:rPr>
          <w:rFonts w:ascii="Arial" w:hAnsi="Arial" w:cs="Arial"/>
          <w:sz w:val="24"/>
          <w:szCs w:val="24"/>
        </w:rPr>
        <w:t xml:space="preserve">Syrian refugees and up to 3,000 </w:t>
      </w:r>
      <w:r w:rsidRPr="00352D1E">
        <w:rPr>
          <w:rFonts w:ascii="Arial" w:hAnsi="Arial" w:cs="Arial"/>
          <w:sz w:val="24"/>
          <w:szCs w:val="24"/>
        </w:rPr>
        <w:t>children and their families.</w:t>
      </w:r>
      <w:r w:rsidR="005D7229">
        <w:rPr>
          <w:rFonts w:ascii="Arial" w:hAnsi="Arial" w:cs="Arial"/>
          <w:sz w:val="24"/>
          <w:szCs w:val="24"/>
        </w:rPr>
        <w:t xml:space="preserve"> For what is supposed to be the </w:t>
      </w:r>
      <w:r w:rsidRPr="00352D1E">
        <w:rPr>
          <w:rFonts w:ascii="Arial" w:hAnsi="Arial" w:cs="Arial"/>
          <w:sz w:val="24"/>
          <w:szCs w:val="24"/>
        </w:rPr>
        <w:t>world’s fifth largest economy, that is too little, too late.</w:t>
      </w:r>
    </w:p>
    <w:p w:rsidR="005D7229" w:rsidRDefault="005D7229" w:rsidP="00352D1E">
      <w:pPr>
        <w:pStyle w:val="Bodytextstyle"/>
        <w:spacing w:line="360" w:lineRule="auto"/>
        <w:ind w:left="-993"/>
        <w:rPr>
          <w:rFonts w:ascii="Arial" w:hAnsi="Arial" w:cs="Arial"/>
          <w:sz w:val="24"/>
          <w:szCs w:val="24"/>
        </w:rPr>
      </w:pPr>
    </w:p>
    <w:p w:rsidR="00352D1E" w:rsidRPr="005D7229" w:rsidRDefault="005D7229" w:rsidP="00352D1E">
      <w:pPr>
        <w:pStyle w:val="Bodytextstyle"/>
        <w:spacing w:line="360" w:lineRule="auto"/>
        <w:ind w:left="-993"/>
        <w:rPr>
          <w:rFonts w:ascii="Arial" w:hAnsi="Arial" w:cs="Arial"/>
          <w:b/>
          <w:sz w:val="24"/>
          <w:szCs w:val="24"/>
        </w:rPr>
      </w:pPr>
      <w:r w:rsidRPr="005D7229">
        <w:rPr>
          <w:rFonts w:ascii="Arial" w:hAnsi="Arial" w:cs="Arial"/>
          <w:b/>
          <w:sz w:val="24"/>
          <w:szCs w:val="24"/>
        </w:rPr>
        <w:t>What needs to be done?</w:t>
      </w:r>
    </w:p>
    <w:p w:rsidR="00352D1E" w:rsidRPr="00352D1E" w:rsidRDefault="00352D1E" w:rsidP="005D7229">
      <w:pPr>
        <w:pStyle w:val="Bodytextstyle"/>
        <w:spacing w:line="360" w:lineRule="auto"/>
        <w:ind w:left="-993"/>
        <w:rPr>
          <w:rFonts w:ascii="Arial" w:hAnsi="Arial" w:cs="Arial"/>
          <w:sz w:val="24"/>
          <w:szCs w:val="24"/>
        </w:rPr>
      </w:pPr>
      <w:r w:rsidRPr="00352D1E">
        <w:rPr>
          <w:rFonts w:ascii="Arial" w:hAnsi="Arial" w:cs="Arial"/>
          <w:sz w:val="24"/>
          <w:szCs w:val="24"/>
        </w:rPr>
        <w:t xml:space="preserve">Amnesty International UK </w:t>
      </w:r>
      <w:r w:rsidR="005D7229">
        <w:rPr>
          <w:rFonts w:ascii="Arial" w:hAnsi="Arial" w:cs="Arial"/>
          <w:sz w:val="24"/>
          <w:szCs w:val="24"/>
        </w:rPr>
        <w:t xml:space="preserve">is calling on the international </w:t>
      </w:r>
      <w:r w:rsidRPr="00352D1E">
        <w:rPr>
          <w:rFonts w:ascii="Arial" w:hAnsi="Arial" w:cs="Arial"/>
          <w:sz w:val="24"/>
          <w:szCs w:val="24"/>
        </w:rPr>
        <w:t>community to agree to:</w:t>
      </w:r>
    </w:p>
    <w:p w:rsidR="00352D1E" w:rsidRPr="00352D1E" w:rsidRDefault="00352D1E" w:rsidP="005D7229">
      <w:pPr>
        <w:pStyle w:val="Bodytextstyle"/>
        <w:numPr>
          <w:ilvl w:val="0"/>
          <w:numId w:val="4"/>
        </w:numPr>
        <w:spacing w:line="360" w:lineRule="auto"/>
        <w:rPr>
          <w:rFonts w:ascii="Arial" w:hAnsi="Arial" w:cs="Arial"/>
          <w:sz w:val="24"/>
          <w:szCs w:val="24"/>
        </w:rPr>
      </w:pPr>
      <w:r w:rsidRPr="00352D1E">
        <w:rPr>
          <w:rFonts w:ascii="Arial" w:hAnsi="Arial" w:cs="Arial"/>
          <w:sz w:val="24"/>
          <w:szCs w:val="24"/>
        </w:rPr>
        <w:t>Fair distribution of responsib</w:t>
      </w:r>
      <w:r w:rsidR="005D7229">
        <w:rPr>
          <w:rFonts w:ascii="Arial" w:hAnsi="Arial" w:cs="Arial"/>
          <w:sz w:val="24"/>
          <w:szCs w:val="24"/>
        </w:rPr>
        <w:t xml:space="preserve">ility for hosting and helping </w:t>
      </w:r>
      <w:r w:rsidRPr="00352D1E">
        <w:rPr>
          <w:rFonts w:ascii="Arial" w:hAnsi="Arial" w:cs="Arial"/>
          <w:sz w:val="24"/>
          <w:szCs w:val="24"/>
        </w:rPr>
        <w:t>refugees, including resettlement for those who need it</w:t>
      </w:r>
    </w:p>
    <w:p w:rsidR="00352D1E" w:rsidRPr="00352D1E" w:rsidRDefault="00352D1E" w:rsidP="005D7229">
      <w:pPr>
        <w:pStyle w:val="Bodytextstyle"/>
        <w:numPr>
          <w:ilvl w:val="0"/>
          <w:numId w:val="4"/>
        </w:numPr>
        <w:spacing w:line="360" w:lineRule="auto"/>
        <w:rPr>
          <w:rFonts w:ascii="Arial" w:hAnsi="Arial" w:cs="Arial"/>
          <w:sz w:val="24"/>
          <w:szCs w:val="24"/>
        </w:rPr>
      </w:pPr>
      <w:r w:rsidRPr="00352D1E">
        <w:rPr>
          <w:rFonts w:ascii="Arial" w:hAnsi="Arial" w:cs="Arial"/>
          <w:sz w:val="24"/>
          <w:szCs w:val="24"/>
        </w:rPr>
        <w:t>Safe and legal routes</w:t>
      </w:r>
      <w:r w:rsidR="006C768C">
        <w:rPr>
          <w:rFonts w:ascii="Arial" w:hAnsi="Arial" w:cs="Arial"/>
          <w:sz w:val="24"/>
          <w:szCs w:val="24"/>
        </w:rPr>
        <w:t xml:space="preserve"> for refugees to reach safety.</w:t>
      </w:r>
    </w:p>
    <w:p w:rsidR="00352D1E" w:rsidRPr="00352D1E" w:rsidRDefault="00352D1E" w:rsidP="005D7229">
      <w:pPr>
        <w:pStyle w:val="Bodytextstyle"/>
        <w:numPr>
          <w:ilvl w:val="0"/>
          <w:numId w:val="4"/>
        </w:numPr>
        <w:spacing w:line="360" w:lineRule="auto"/>
        <w:rPr>
          <w:rFonts w:ascii="Arial" w:hAnsi="Arial" w:cs="Arial"/>
          <w:sz w:val="24"/>
          <w:szCs w:val="24"/>
        </w:rPr>
      </w:pPr>
      <w:r w:rsidRPr="00352D1E">
        <w:rPr>
          <w:rFonts w:ascii="Arial" w:hAnsi="Arial" w:cs="Arial"/>
          <w:sz w:val="24"/>
          <w:szCs w:val="24"/>
        </w:rPr>
        <w:t>Adequate funding for UN humanitarian appeals.</w:t>
      </w:r>
    </w:p>
    <w:p w:rsidR="005D7229" w:rsidRDefault="005D7229" w:rsidP="00352D1E">
      <w:pPr>
        <w:pStyle w:val="Bodytextstyle"/>
        <w:spacing w:line="360" w:lineRule="auto"/>
        <w:ind w:left="-993"/>
        <w:rPr>
          <w:rFonts w:ascii="Arial" w:hAnsi="Arial" w:cs="Arial"/>
          <w:sz w:val="24"/>
          <w:szCs w:val="24"/>
        </w:rPr>
      </w:pPr>
    </w:p>
    <w:p w:rsidR="00352D1E" w:rsidRPr="00352D1E" w:rsidRDefault="00352D1E" w:rsidP="00352D1E">
      <w:pPr>
        <w:pStyle w:val="Bodytextstyle"/>
        <w:spacing w:line="360" w:lineRule="auto"/>
        <w:ind w:left="-993"/>
        <w:rPr>
          <w:rFonts w:ascii="Arial" w:hAnsi="Arial" w:cs="Arial"/>
          <w:sz w:val="24"/>
          <w:szCs w:val="24"/>
        </w:rPr>
      </w:pPr>
    </w:p>
    <w:p w:rsidR="00266BC6" w:rsidRPr="001D1A9B" w:rsidRDefault="001D1A9B" w:rsidP="00AB6D4B">
      <w:pPr>
        <w:pStyle w:val="Bodytextstyle"/>
        <w:pBdr>
          <w:bottom w:val="single" w:sz="4" w:space="1" w:color="auto"/>
        </w:pBdr>
        <w:spacing w:line="360" w:lineRule="auto"/>
        <w:ind w:left="-993"/>
        <w:rPr>
          <w:rFonts w:ascii="Arial" w:hAnsi="Arial" w:cs="Arial"/>
          <w:b/>
          <w:sz w:val="28"/>
          <w:szCs w:val="28"/>
        </w:rPr>
      </w:pPr>
      <w:r w:rsidRPr="001D1A9B">
        <w:rPr>
          <w:rFonts w:ascii="Arial" w:hAnsi="Arial" w:cs="Arial"/>
          <w:b/>
          <w:sz w:val="28"/>
          <w:szCs w:val="28"/>
        </w:rPr>
        <w:t>Take action: Stand with refugees</w:t>
      </w:r>
    </w:p>
    <w:p w:rsidR="00266BC6" w:rsidRDefault="00266BC6" w:rsidP="00635F67">
      <w:pPr>
        <w:pStyle w:val="Bodytextstyle"/>
        <w:spacing w:line="360" w:lineRule="auto"/>
        <w:ind w:left="-993"/>
        <w:rPr>
          <w:rFonts w:ascii="Arial" w:hAnsi="Arial" w:cs="Arial"/>
          <w:b/>
          <w:sz w:val="24"/>
          <w:szCs w:val="24"/>
        </w:rPr>
      </w:pPr>
    </w:p>
    <w:p w:rsidR="00AB6D4B" w:rsidRDefault="00AB6D4B" w:rsidP="00635F67">
      <w:pPr>
        <w:pStyle w:val="Bodytextstyle"/>
        <w:spacing w:line="360" w:lineRule="auto"/>
        <w:ind w:left="-993"/>
        <w:rPr>
          <w:rFonts w:ascii="Arial" w:hAnsi="Arial" w:cs="Arial"/>
          <w:sz w:val="24"/>
          <w:szCs w:val="24"/>
        </w:rPr>
      </w:pPr>
      <w:r>
        <w:rPr>
          <w:rFonts w:ascii="Arial" w:hAnsi="Arial" w:cs="Arial"/>
          <w:sz w:val="24"/>
          <w:szCs w:val="24"/>
        </w:rPr>
        <w:t>We would like youth groups to ask as many people as possible to openly express their support for refugees. You can do this in two ways:</w:t>
      </w:r>
    </w:p>
    <w:p w:rsidR="00AB6D4B" w:rsidRDefault="00AB6D4B" w:rsidP="00635F67">
      <w:pPr>
        <w:pStyle w:val="Bodytextstyle"/>
        <w:spacing w:line="360" w:lineRule="auto"/>
        <w:ind w:left="-993"/>
        <w:rPr>
          <w:rFonts w:ascii="Arial" w:hAnsi="Arial" w:cs="Arial"/>
          <w:sz w:val="24"/>
          <w:szCs w:val="24"/>
        </w:rPr>
      </w:pPr>
    </w:p>
    <w:p w:rsidR="00AB6D4B" w:rsidRDefault="00AB6D4B" w:rsidP="00635F67">
      <w:pPr>
        <w:pStyle w:val="Bodytextstyle"/>
        <w:spacing w:line="360" w:lineRule="auto"/>
        <w:ind w:left="-993"/>
        <w:rPr>
          <w:rFonts w:ascii="Arial" w:hAnsi="Arial" w:cs="Arial"/>
          <w:b/>
          <w:sz w:val="24"/>
          <w:szCs w:val="24"/>
        </w:rPr>
      </w:pPr>
      <w:r w:rsidRPr="00AB6D4B">
        <w:rPr>
          <w:rFonts w:ascii="Arial" w:hAnsi="Arial" w:cs="Arial"/>
          <w:b/>
          <w:sz w:val="24"/>
          <w:szCs w:val="24"/>
        </w:rPr>
        <w:t>Option 1</w:t>
      </w:r>
      <w:r>
        <w:rPr>
          <w:rFonts w:ascii="Arial" w:hAnsi="Arial" w:cs="Arial"/>
          <w:b/>
          <w:sz w:val="24"/>
          <w:szCs w:val="24"/>
        </w:rPr>
        <w:t>: Get people to sign our pledge poster</w:t>
      </w:r>
    </w:p>
    <w:p w:rsidR="00AB6D4B" w:rsidRPr="00AB6D4B" w:rsidRDefault="00AB6D4B" w:rsidP="00635F67">
      <w:pPr>
        <w:pStyle w:val="Bodytextstyle"/>
        <w:spacing w:line="360" w:lineRule="auto"/>
        <w:ind w:left="-993"/>
        <w:rPr>
          <w:rFonts w:ascii="Arial" w:hAnsi="Arial" w:cs="Arial"/>
          <w:sz w:val="24"/>
          <w:szCs w:val="24"/>
        </w:rPr>
      </w:pPr>
      <w:r>
        <w:rPr>
          <w:rFonts w:ascii="Arial" w:hAnsi="Arial" w:cs="Arial"/>
          <w:sz w:val="24"/>
          <w:szCs w:val="24"/>
        </w:rPr>
        <w:t xml:space="preserve">We’ve enclosed our Refugees Community Action pack in this mailing (or if you are reading this online there are details of how to order one below). The pack contains a pledge poster for people to sign. Don’t forget to write the name of your youth group clearly at the top of the poster. </w:t>
      </w:r>
    </w:p>
    <w:p w:rsidR="00AB6D4B" w:rsidRDefault="00AB6D4B" w:rsidP="00635F67">
      <w:pPr>
        <w:pStyle w:val="Bodytextstyle"/>
        <w:spacing w:line="360" w:lineRule="auto"/>
        <w:ind w:left="-993"/>
        <w:rPr>
          <w:rFonts w:ascii="Arial" w:hAnsi="Arial" w:cs="Arial"/>
          <w:sz w:val="24"/>
          <w:szCs w:val="24"/>
        </w:rPr>
      </w:pPr>
    </w:p>
    <w:p w:rsidR="00AB6D4B" w:rsidRPr="00AB6D4B" w:rsidRDefault="00AB6D4B" w:rsidP="00635F67">
      <w:pPr>
        <w:pStyle w:val="Bodytextstyle"/>
        <w:spacing w:line="360" w:lineRule="auto"/>
        <w:ind w:left="-993"/>
        <w:rPr>
          <w:rFonts w:ascii="Arial" w:hAnsi="Arial" w:cs="Arial"/>
          <w:b/>
          <w:sz w:val="24"/>
          <w:szCs w:val="24"/>
        </w:rPr>
      </w:pPr>
      <w:r w:rsidRPr="00AB6D4B">
        <w:rPr>
          <w:rFonts w:ascii="Arial" w:hAnsi="Arial" w:cs="Arial"/>
          <w:b/>
          <w:sz w:val="24"/>
          <w:szCs w:val="24"/>
        </w:rPr>
        <w:t>Option 2</w:t>
      </w:r>
      <w:r>
        <w:rPr>
          <w:rFonts w:ascii="Arial" w:hAnsi="Arial" w:cs="Arial"/>
          <w:b/>
          <w:sz w:val="24"/>
          <w:szCs w:val="24"/>
        </w:rPr>
        <w:t>: Take photos of people using our frame template</w:t>
      </w:r>
    </w:p>
    <w:p w:rsidR="00AB6D4B" w:rsidRDefault="00AB6D4B" w:rsidP="00635F67">
      <w:pPr>
        <w:pStyle w:val="Bodytextstyle"/>
        <w:spacing w:line="360" w:lineRule="auto"/>
        <w:ind w:left="-993"/>
        <w:rPr>
          <w:rFonts w:ascii="Arial" w:hAnsi="Arial" w:cs="Arial"/>
          <w:sz w:val="24"/>
          <w:szCs w:val="24"/>
        </w:rPr>
      </w:pPr>
      <w:r>
        <w:rPr>
          <w:rFonts w:ascii="Arial" w:hAnsi="Arial" w:cs="Arial"/>
          <w:sz w:val="24"/>
          <w:szCs w:val="24"/>
        </w:rPr>
        <w:t>At the end of this mailing you’ll find a template for how to make a</w:t>
      </w:r>
      <w:r w:rsidR="008F415A">
        <w:rPr>
          <w:rFonts w:ascii="Arial" w:hAnsi="Arial" w:cs="Arial"/>
          <w:sz w:val="24"/>
          <w:szCs w:val="24"/>
        </w:rPr>
        <w:t>n</w:t>
      </w:r>
      <w:r>
        <w:rPr>
          <w:rFonts w:ascii="Arial" w:hAnsi="Arial" w:cs="Arial"/>
          <w:sz w:val="24"/>
          <w:szCs w:val="24"/>
        </w:rPr>
        <w:t xml:space="preserve"> ‘</w:t>
      </w:r>
      <w:r w:rsidRPr="008F415A">
        <w:rPr>
          <w:rFonts w:ascii="Arial" w:hAnsi="Arial" w:cs="Arial"/>
          <w:b/>
          <w:sz w:val="24"/>
          <w:szCs w:val="24"/>
        </w:rPr>
        <w:t>I stand with refugees’</w:t>
      </w:r>
      <w:r>
        <w:rPr>
          <w:rFonts w:ascii="Arial" w:hAnsi="Arial" w:cs="Arial"/>
          <w:sz w:val="24"/>
          <w:szCs w:val="24"/>
        </w:rPr>
        <w:t xml:space="preserve"> frame. </w:t>
      </w:r>
      <w:r w:rsidR="008F415A">
        <w:rPr>
          <w:rFonts w:ascii="Arial" w:hAnsi="Arial" w:cs="Arial"/>
          <w:sz w:val="24"/>
          <w:szCs w:val="24"/>
        </w:rPr>
        <w:t xml:space="preserve">We suggest that the ideal size for the hole in the middle of the frame is 32x28cm but you can make them as big or small as you like. Take photos of people inside the frame. </w:t>
      </w:r>
      <w:r w:rsidR="00083F79">
        <w:rPr>
          <w:rFonts w:ascii="Arial" w:hAnsi="Arial" w:cs="Arial"/>
          <w:sz w:val="24"/>
          <w:szCs w:val="24"/>
        </w:rPr>
        <w:t>Please make sure they know that their photo is being sent to us and may be used in our publications or website!</w:t>
      </w:r>
    </w:p>
    <w:p w:rsidR="00083F79" w:rsidRDefault="00083F79" w:rsidP="00336037">
      <w:pPr>
        <w:pStyle w:val="Bodytextstyle"/>
        <w:spacing w:line="360" w:lineRule="auto"/>
        <w:ind w:left="-993"/>
        <w:rPr>
          <w:rFonts w:ascii="Arial" w:hAnsi="Arial" w:cs="Arial"/>
          <w:sz w:val="24"/>
          <w:szCs w:val="24"/>
        </w:rPr>
      </w:pPr>
      <w:r>
        <w:rPr>
          <w:rFonts w:ascii="Arial" w:hAnsi="Arial" w:cs="Arial"/>
          <w:sz w:val="24"/>
          <w:szCs w:val="24"/>
        </w:rPr>
        <w:t xml:space="preserve">You can of course </w:t>
      </w:r>
      <w:r w:rsidR="00336037">
        <w:rPr>
          <w:rFonts w:ascii="Arial" w:hAnsi="Arial" w:cs="Arial"/>
          <w:sz w:val="24"/>
          <w:szCs w:val="24"/>
        </w:rPr>
        <w:t>do both of these options.</w:t>
      </w:r>
    </w:p>
    <w:p w:rsidR="00083F79" w:rsidRDefault="002B28F8" w:rsidP="00E427A1">
      <w:pPr>
        <w:pStyle w:val="Bodytextstyle"/>
        <w:spacing w:line="360" w:lineRule="auto"/>
        <w:ind w:left="-993"/>
        <w:rPr>
          <w:rFonts w:ascii="Arial" w:hAnsi="Arial" w:cs="Arial"/>
          <w:sz w:val="24"/>
          <w:szCs w:val="24"/>
        </w:rPr>
      </w:pPr>
      <w:r w:rsidRPr="002B28F8">
        <w:rPr>
          <w:rFonts w:ascii="Arial" w:hAnsi="Arial" w:cs="Arial"/>
          <w:noProof/>
          <w:szCs w:val="24"/>
          <w:lang w:eastAsia="en-GB"/>
        </w:rPr>
        <mc:AlternateContent>
          <mc:Choice Requires="wps">
            <w:drawing>
              <wp:anchor distT="45720" distB="45720" distL="114300" distR="114300" simplePos="0" relativeHeight="251678208" behindDoc="0" locked="0" layoutInCell="1" allowOverlap="1" wp14:anchorId="5E097632" wp14:editId="2C0844EA">
                <wp:simplePos x="0" y="0"/>
                <wp:positionH relativeFrom="column">
                  <wp:posOffset>2654300</wp:posOffset>
                </wp:positionH>
                <wp:positionV relativeFrom="paragraph">
                  <wp:posOffset>8255</wp:posOffset>
                </wp:positionV>
                <wp:extent cx="2628900" cy="16954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95450"/>
                        </a:xfrm>
                        <a:prstGeom prst="rect">
                          <a:avLst/>
                        </a:prstGeom>
                        <a:solidFill>
                          <a:srgbClr val="FFFFFF"/>
                        </a:solidFill>
                        <a:ln w="9525">
                          <a:noFill/>
                          <a:miter lim="800000"/>
                          <a:headEnd/>
                          <a:tailEnd/>
                        </a:ln>
                      </wps:spPr>
                      <wps:txbx>
                        <w:txbxContent>
                          <w:p w:rsidR="002B28F8" w:rsidRDefault="002B28F8">
                            <w:r>
                              <w:rPr>
                                <w:noProof/>
                                <w:lang w:eastAsia="en-GB"/>
                              </w:rPr>
                              <w:drawing>
                                <wp:inline distT="0" distB="0" distL="0" distR="0">
                                  <wp:extent cx="1771650" cy="157363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822 low (003).jpg"/>
                                          <pic:cNvPicPr/>
                                        </pic:nvPicPr>
                                        <pic:blipFill>
                                          <a:blip r:embed="rId27">
                                            <a:extLst>
                                              <a:ext uri="{28A0092B-C50C-407E-A947-70E740481C1C}">
                                                <a14:useLocalDpi xmlns:a14="http://schemas.microsoft.com/office/drawing/2010/main" val="0"/>
                                              </a:ext>
                                            </a:extLst>
                                          </a:blip>
                                          <a:stretch>
                                            <a:fillRect/>
                                          </a:stretch>
                                        </pic:blipFill>
                                        <pic:spPr>
                                          <a:xfrm>
                                            <a:off x="0" y="0"/>
                                            <a:ext cx="1775760" cy="15772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7632" id="_x0000_s1032" type="#_x0000_t202" style="position:absolute;left:0;text-align:left;margin-left:209pt;margin-top:.65pt;width:207pt;height:133.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rsIwIAACQ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" stroked="f">
                <v:textbox>
                  <w:txbxContent>
                    <w:p w:rsidR="002B28F8" w:rsidRDefault="002B28F8">
                      <w:r>
                        <w:rPr>
                          <w:noProof/>
                          <w:lang w:eastAsia="en-GB"/>
                        </w:rPr>
                        <w:drawing>
                          <wp:inline distT="0" distB="0" distL="0" distR="0">
                            <wp:extent cx="1771650" cy="157363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822 low (003).jpg"/>
                                    <pic:cNvPicPr/>
                                  </pic:nvPicPr>
                                  <pic:blipFill>
                                    <a:blip r:embed="rId28">
                                      <a:extLst>
                                        <a:ext uri="{28A0092B-C50C-407E-A947-70E740481C1C}">
                                          <a14:useLocalDpi xmlns:a14="http://schemas.microsoft.com/office/drawing/2010/main" val="0"/>
                                        </a:ext>
                                      </a:extLst>
                                    </a:blip>
                                    <a:stretch>
                                      <a:fillRect/>
                                    </a:stretch>
                                  </pic:blipFill>
                                  <pic:spPr>
                                    <a:xfrm>
                                      <a:off x="0" y="0"/>
                                      <a:ext cx="1775760" cy="1577282"/>
                                    </a:xfrm>
                                    <a:prstGeom prst="rect">
                                      <a:avLst/>
                                    </a:prstGeom>
                                  </pic:spPr>
                                </pic:pic>
                              </a:graphicData>
                            </a:graphic>
                          </wp:inline>
                        </w:drawing>
                      </w:r>
                    </w:p>
                  </w:txbxContent>
                </v:textbox>
                <w10:wrap type="square"/>
              </v:shape>
            </w:pict>
          </mc:Fallback>
        </mc:AlternateContent>
      </w:r>
      <w:r w:rsidR="00083F79">
        <w:rPr>
          <w:rFonts w:ascii="Arial" w:hAnsi="Arial" w:cs="Arial"/>
          <w:sz w:val="24"/>
          <w:szCs w:val="24"/>
        </w:rPr>
        <w:t xml:space="preserve">Send your photos and/or pledge posters to: </w:t>
      </w:r>
    </w:p>
    <w:p w:rsidR="00083F79" w:rsidRDefault="00083F79" w:rsidP="00083F79">
      <w:pPr>
        <w:ind w:left="-992"/>
        <w:rPr>
          <w:rFonts w:ascii="Arial" w:hAnsi="Arial" w:cs="Arial"/>
          <w:szCs w:val="24"/>
        </w:rPr>
      </w:pPr>
      <w:r>
        <w:rPr>
          <w:rFonts w:ascii="Arial" w:hAnsi="Arial" w:cs="Arial"/>
          <w:szCs w:val="24"/>
        </w:rPr>
        <w:t>Anne Montague</w:t>
      </w:r>
    </w:p>
    <w:p w:rsidR="00083F79" w:rsidRDefault="00083F79" w:rsidP="00083F79">
      <w:pPr>
        <w:ind w:left="-992"/>
        <w:rPr>
          <w:rFonts w:ascii="Arial" w:hAnsi="Arial" w:cs="Arial"/>
          <w:szCs w:val="24"/>
        </w:rPr>
      </w:pPr>
      <w:r>
        <w:rPr>
          <w:rFonts w:ascii="Arial" w:hAnsi="Arial" w:cs="Arial"/>
          <w:szCs w:val="24"/>
        </w:rPr>
        <w:t>Community Organiser (Youth)</w:t>
      </w:r>
    </w:p>
    <w:p w:rsidR="00083F79" w:rsidRDefault="00083F79" w:rsidP="00083F79">
      <w:pPr>
        <w:ind w:left="-992"/>
        <w:rPr>
          <w:rFonts w:ascii="Arial" w:hAnsi="Arial" w:cs="Arial"/>
          <w:szCs w:val="24"/>
        </w:rPr>
      </w:pPr>
      <w:r>
        <w:rPr>
          <w:rFonts w:ascii="Arial" w:hAnsi="Arial" w:cs="Arial"/>
          <w:szCs w:val="24"/>
        </w:rPr>
        <w:t>Amnesty International</w:t>
      </w:r>
    </w:p>
    <w:p w:rsidR="00083F79" w:rsidRDefault="00083F79" w:rsidP="00083F79">
      <w:pPr>
        <w:ind w:left="-992"/>
        <w:rPr>
          <w:rFonts w:ascii="Arial" w:hAnsi="Arial" w:cs="Arial"/>
          <w:szCs w:val="24"/>
        </w:rPr>
      </w:pPr>
      <w:r w:rsidRPr="00DB6B63">
        <w:rPr>
          <w:rFonts w:ascii="Arial" w:hAnsi="Arial" w:cs="Arial"/>
          <w:szCs w:val="24"/>
        </w:rPr>
        <w:t>17-25 New Inn Yard</w:t>
      </w:r>
      <w:r w:rsidRPr="00DB6B63">
        <w:rPr>
          <w:rFonts w:ascii="Arial" w:hAnsi="Arial" w:cs="Arial"/>
          <w:szCs w:val="24"/>
        </w:rPr>
        <w:tab/>
      </w:r>
    </w:p>
    <w:p w:rsidR="00083F79" w:rsidRDefault="00083F79" w:rsidP="00083F79">
      <w:pPr>
        <w:ind w:left="-992"/>
        <w:rPr>
          <w:rFonts w:ascii="Arial" w:hAnsi="Arial" w:cs="Arial"/>
          <w:szCs w:val="24"/>
        </w:rPr>
      </w:pPr>
      <w:r>
        <w:rPr>
          <w:rFonts w:ascii="Arial" w:hAnsi="Arial" w:cs="Arial"/>
          <w:szCs w:val="24"/>
        </w:rPr>
        <w:t>London EC2A 3EA</w:t>
      </w:r>
    </w:p>
    <w:p w:rsidR="00083F79" w:rsidRDefault="00083F79" w:rsidP="00635F67">
      <w:pPr>
        <w:pStyle w:val="Bodytextstyle"/>
        <w:spacing w:line="360" w:lineRule="auto"/>
        <w:ind w:left="-993"/>
        <w:rPr>
          <w:rFonts w:ascii="Arial" w:hAnsi="Arial" w:cs="Arial"/>
          <w:sz w:val="24"/>
          <w:szCs w:val="24"/>
        </w:rPr>
      </w:pPr>
    </w:p>
    <w:p w:rsidR="00083F79" w:rsidRDefault="00083F79" w:rsidP="00635F67">
      <w:pPr>
        <w:pStyle w:val="Bodytextstyle"/>
        <w:spacing w:line="360" w:lineRule="auto"/>
        <w:ind w:left="-993"/>
        <w:rPr>
          <w:rFonts w:ascii="Arial" w:hAnsi="Arial" w:cs="Arial"/>
          <w:sz w:val="24"/>
          <w:szCs w:val="24"/>
        </w:rPr>
      </w:pPr>
      <w:r>
        <w:rPr>
          <w:rFonts w:ascii="Arial" w:hAnsi="Arial" w:cs="Arial"/>
          <w:sz w:val="24"/>
          <w:szCs w:val="24"/>
        </w:rPr>
        <w:t xml:space="preserve">You can also email them to </w:t>
      </w:r>
      <w:hyperlink r:id="rId29" w:history="1">
        <w:r w:rsidRPr="00994396">
          <w:rPr>
            <w:rStyle w:val="Hyperlink"/>
            <w:rFonts w:ascii="Arial" w:hAnsi="Arial" w:cs="Arial"/>
            <w:sz w:val="24"/>
            <w:szCs w:val="24"/>
          </w:rPr>
          <w:t>anne.montague@amnesty.org.uk</w:t>
        </w:r>
      </w:hyperlink>
      <w:r>
        <w:rPr>
          <w:rFonts w:ascii="Arial" w:hAnsi="Arial" w:cs="Arial"/>
          <w:sz w:val="24"/>
          <w:szCs w:val="24"/>
        </w:rPr>
        <w:t xml:space="preserve">. </w:t>
      </w:r>
    </w:p>
    <w:p w:rsidR="00083F79" w:rsidRDefault="00083F79" w:rsidP="00635F67">
      <w:pPr>
        <w:pStyle w:val="Bodytextstyle"/>
        <w:spacing w:line="360" w:lineRule="auto"/>
        <w:ind w:left="-993"/>
        <w:rPr>
          <w:rFonts w:ascii="Arial" w:hAnsi="Arial" w:cs="Arial"/>
          <w:sz w:val="24"/>
          <w:szCs w:val="24"/>
        </w:rPr>
      </w:pPr>
    </w:p>
    <w:p w:rsidR="008F415A" w:rsidRPr="00336037" w:rsidRDefault="00336037" w:rsidP="00336037">
      <w:pPr>
        <w:pStyle w:val="Bodytextstyle"/>
        <w:pBdr>
          <w:bottom w:val="single" w:sz="4" w:space="1" w:color="auto"/>
        </w:pBdr>
        <w:spacing w:line="360" w:lineRule="auto"/>
        <w:ind w:left="-993"/>
        <w:rPr>
          <w:rFonts w:ascii="Arial" w:hAnsi="Arial" w:cs="Arial"/>
          <w:b/>
          <w:sz w:val="28"/>
          <w:szCs w:val="28"/>
        </w:rPr>
      </w:pPr>
      <w:r w:rsidRPr="00336037">
        <w:rPr>
          <w:rFonts w:ascii="Arial" w:hAnsi="Arial" w:cs="Arial"/>
          <w:b/>
          <w:sz w:val="28"/>
          <w:szCs w:val="28"/>
        </w:rPr>
        <w:t>Resources</w:t>
      </w:r>
    </w:p>
    <w:p w:rsidR="008F415A" w:rsidRDefault="008F415A" w:rsidP="00635F67">
      <w:pPr>
        <w:pStyle w:val="Bodytextstyle"/>
        <w:spacing w:line="360" w:lineRule="auto"/>
        <w:ind w:left="-993"/>
        <w:rPr>
          <w:rFonts w:ascii="Arial" w:hAnsi="Arial" w:cs="Arial"/>
          <w:sz w:val="24"/>
          <w:szCs w:val="24"/>
        </w:rPr>
      </w:pPr>
    </w:p>
    <w:p w:rsidR="00336037" w:rsidRDefault="00336037" w:rsidP="00635F67">
      <w:pPr>
        <w:pStyle w:val="Bodytextstyle"/>
        <w:spacing w:line="360" w:lineRule="auto"/>
        <w:ind w:left="-993"/>
        <w:rPr>
          <w:rFonts w:ascii="Arial" w:hAnsi="Arial" w:cs="Arial"/>
          <w:sz w:val="24"/>
          <w:szCs w:val="24"/>
        </w:rPr>
      </w:pPr>
      <w:r w:rsidRPr="00336037">
        <w:rPr>
          <w:rFonts w:ascii="Arial" w:hAnsi="Arial" w:cs="Arial"/>
          <w:sz w:val="24"/>
          <w:szCs w:val="24"/>
        </w:rPr>
        <w:t xml:space="preserve">Refugee Community Action Pack </w:t>
      </w:r>
      <w:r>
        <w:rPr>
          <w:rFonts w:ascii="Arial" w:hAnsi="Arial" w:cs="Arial"/>
          <w:sz w:val="24"/>
          <w:szCs w:val="24"/>
        </w:rPr>
        <w:tab/>
      </w:r>
      <w:r w:rsidRPr="00336037">
        <w:rPr>
          <w:rFonts w:ascii="Arial" w:hAnsi="Arial" w:cs="Arial"/>
          <w:sz w:val="24"/>
          <w:szCs w:val="24"/>
        </w:rPr>
        <w:t xml:space="preserve">REF16/001 </w:t>
      </w:r>
    </w:p>
    <w:p w:rsidR="00336037" w:rsidRDefault="00336037" w:rsidP="00635F67">
      <w:pPr>
        <w:pStyle w:val="Bodytextstyle"/>
        <w:spacing w:line="360" w:lineRule="auto"/>
        <w:ind w:left="-993"/>
        <w:rPr>
          <w:rFonts w:ascii="Arial" w:hAnsi="Arial" w:cs="Arial"/>
          <w:sz w:val="24"/>
          <w:szCs w:val="24"/>
        </w:rPr>
      </w:pPr>
      <w:r w:rsidRPr="00336037">
        <w:rPr>
          <w:rFonts w:ascii="Arial" w:hAnsi="Arial" w:cs="Arial"/>
          <w:sz w:val="24"/>
          <w:szCs w:val="24"/>
        </w:rPr>
        <w:t>Stickers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36037">
        <w:rPr>
          <w:rFonts w:ascii="Arial" w:hAnsi="Arial" w:cs="Arial"/>
          <w:sz w:val="24"/>
          <w:szCs w:val="24"/>
        </w:rPr>
        <w:t xml:space="preserve">REF16/002 </w:t>
      </w:r>
    </w:p>
    <w:p w:rsidR="00336037" w:rsidRDefault="00336037" w:rsidP="00635F67">
      <w:pPr>
        <w:pStyle w:val="Bodytextstyle"/>
        <w:spacing w:line="360" w:lineRule="auto"/>
        <w:ind w:left="-993"/>
        <w:rPr>
          <w:rFonts w:ascii="Arial" w:hAnsi="Arial" w:cs="Arial"/>
          <w:sz w:val="24"/>
          <w:szCs w:val="24"/>
        </w:rPr>
      </w:pPr>
      <w:r w:rsidRPr="00336037">
        <w:rPr>
          <w:rFonts w:ascii="Arial" w:hAnsi="Arial" w:cs="Arial"/>
          <w:sz w:val="24"/>
          <w:szCs w:val="24"/>
        </w:rPr>
        <w:t xml:space="preserve">Refugees Welcome Placards </w:t>
      </w:r>
      <w:r>
        <w:rPr>
          <w:rFonts w:ascii="Arial" w:hAnsi="Arial" w:cs="Arial"/>
          <w:sz w:val="24"/>
          <w:szCs w:val="24"/>
        </w:rPr>
        <w:tab/>
      </w:r>
      <w:r>
        <w:rPr>
          <w:rFonts w:ascii="Arial" w:hAnsi="Arial" w:cs="Arial"/>
          <w:sz w:val="24"/>
          <w:szCs w:val="24"/>
        </w:rPr>
        <w:tab/>
      </w:r>
      <w:r w:rsidRPr="00336037">
        <w:rPr>
          <w:rFonts w:ascii="Arial" w:hAnsi="Arial" w:cs="Arial"/>
          <w:sz w:val="24"/>
          <w:szCs w:val="24"/>
        </w:rPr>
        <w:t xml:space="preserve">REF16/003 </w:t>
      </w:r>
    </w:p>
    <w:p w:rsidR="00336037" w:rsidRDefault="00336037" w:rsidP="00635F67">
      <w:pPr>
        <w:pStyle w:val="Bodytextstyle"/>
        <w:spacing w:line="360" w:lineRule="auto"/>
        <w:ind w:left="-993"/>
        <w:rPr>
          <w:rFonts w:ascii="Arial" w:hAnsi="Arial" w:cs="Arial"/>
          <w:sz w:val="24"/>
          <w:szCs w:val="24"/>
        </w:rPr>
      </w:pPr>
      <w:r w:rsidRPr="00336037">
        <w:rPr>
          <w:rFonts w:ascii="Arial" w:hAnsi="Arial" w:cs="Arial"/>
          <w:sz w:val="24"/>
          <w:szCs w:val="24"/>
        </w:rPr>
        <w:t xml:space="preserve">Refugee Pledge poster </w:t>
      </w:r>
      <w:r>
        <w:rPr>
          <w:rFonts w:ascii="Arial" w:hAnsi="Arial" w:cs="Arial"/>
          <w:sz w:val="24"/>
          <w:szCs w:val="24"/>
        </w:rPr>
        <w:tab/>
      </w:r>
      <w:r>
        <w:rPr>
          <w:rFonts w:ascii="Arial" w:hAnsi="Arial" w:cs="Arial"/>
          <w:sz w:val="24"/>
          <w:szCs w:val="24"/>
        </w:rPr>
        <w:tab/>
      </w:r>
      <w:r w:rsidRPr="00336037">
        <w:rPr>
          <w:rFonts w:ascii="Arial" w:hAnsi="Arial" w:cs="Arial"/>
          <w:sz w:val="24"/>
          <w:szCs w:val="24"/>
        </w:rPr>
        <w:t>REF16/004</w:t>
      </w:r>
    </w:p>
    <w:p w:rsidR="008F415A" w:rsidRPr="00336037" w:rsidRDefault="00A157C8" w:rsidP="00635F67">
      <w:pPr>
        <w:pStyle w:val="Bodytextstyle"/>
        <w:spacing w:line="360" w:lineRule="auto"/>
        <w:ind w:left="-993"/>
        <w:rPr>
          <w:rFonts w:ascii="Arial" w:hAnsi="Arial" w:cs="Arial"/>
          <w:sz w:val="24"/>
          <w:szCs w:val="24"/>
        </w:rPr>
      </w:pPr>
      <w:r>
        <w:rPr>
          <w:rFonts w:ascii="Arial" w:hAnsi="Arial" w:cs="Arial"/>
          <w:sz w:val="24"/>
          <w:szCs w:val="24"/>
        </w:rPr>
        <w:t xml:space="preserve">Resources </w:t>
      </w:r>
      <w:r w:rsidR="00336037" w:rsidRPr="00336037">
        <w:rPr>
          <w:rFonts w:ascii="Arial" w:hAnsi="Arial" w:cs="Arial"/>
          <w:sz w:val="24"/>
          <w:szCs w:val="24"/>
        </w:rPr>
        <w:t xml:space="preserve">can be ordered from our mailing house by contacting them on 01788 545 553 and </w:t>
      </w:r>
      <w:r w:rsidR="00336037" w:rsidRPr="00336037">
        <w:rPr>
          <w:rFonts w:ascii="Arial" w:hAnsi="Arial" w:cs="Arial"/>
          <w:sz w:val="24"/>
          <w:szCs w:val="24"/>
        </w:rPr>
        <w:lastRenderedPageBreak/>
        <w:t>quoting the relevant product codes.</w:t>
      </w:r>
    </w:p>
    <w:p w:rsidR="00266BC6" w:rsidRDefault="00266BC6" w:rsidP="00635F67">
      <w:pPr>
        <w:pStyle w:val="Bodytextstyle"/>
        <w:spacing w:line="360" w:lineRule="auto"/>
        <w:ind w:left="-993"/>
        <w:rPr>
          <w:rFonts w:ascii="Arial" w:hAnsi="Arial" w:cs="Arial"/>
          <w:b/>
          <w:sz w:val="24"/>
          <w:szCs w:val="24"/>
        </w:rPr>
      </w:pPr>
    </w:p>
    <w:p w:rsidR="00266BC6" w:rsidRPr="003C5AD2" w:rsidRDefault="00336037" w:rsidP="0002147F">
      <w:pPr>
        <w:pStyle w:val="Bodytextstyle"/>
        <w:pBdr>
          <w:bottom w:val="single" w:sz="4" w:space="1" w:color="auto"/>
        </w:pBdr>
        <w:spacing w:line="360" w:lineRule="auto"/>
        <w:ind w:left="-993"/>
        <w:rPr>
          <w:rFonts w:ascii="Arial" w:hAnsi="Arial" w:cs="Arial"/>
          <w:b/>
          <w:sz w:val="28"/>
          <w:szCs w:val="28"/>
        </w:rPr>
      </w:pPr>
      <w:r w:rsidRPr="003C5AD2">
        <w:rPr>
          <w:rFonts w:ascii="Arial" w:hAnsi="Arial" w:cs="Arial"/>
          <w:b/>
          <w:sz w:val="28"/>
          <w:szCs w:val="28"/>
        </w:rPr>
        <w:t xml:space="preserve">Campaign 3: </w:t>
      </w:r>
      <w:r w:rsidR="0002147F" w:rsidRPr="003C5AD2">
        <w:rPr>
          <w:rFonts w:ascii="Arial" w:hAnsi="Arial" w:cs="Arial"/>
          <w:b/>
          <w:sz w:val="28"/>
          <w:szCs w:val="28"/>
        </w:rPr>
        <w:t>Stand against hate</w:t>
      </w:r>
    </w:p>
    <w:p w:rsidR="00266BC6" w:rsidRDefault="00714AA0" w:rsidP="00635F67">
      <w:pPr>
        <w:pStyle w:val="Bodytextstyle"/>
        <w:spacing w:line="360" w:lineRule="auto"/>
        <w:ind w:left="-993"/>
        <w:rPr>
          <w:rFonts w:ascii="Arial" w:hAnsi="Arial" w:cs="Arial"/>
          <w:b/>
          <w:sz w:val="24"/>
          <w:szCs w:val="24"/>
        </w:rPr>
      </w:pPr>
      <w:r w:rsidRPr="00714AA0">
        <w:rPr>
          <w:rFonts w:ascii="Arial" w:hAnsi="Arial" w:cs="Arial"/>
          <w:noProof/>
          <w:lang w:eastAsia="en-GB"/>
        </w:rPr>
        <mc:AlternateContent>
          <mc:Choice Requires="wps">
            <w:drawing>
              <wp:anchor distT="45720" distB="45720" distL="114300" distR="114300" simplePos="0" relativeHeight="251676160" behindDoc="0" locked="0" layoutInCell="1" allowOverlap="1" wp14:anchorId="7ECD34FC" wp14:editId="2176A62E">
                <wp:simplePos x="0" y="0"/>
                <wp:positionH relativeFrom="column">
                  <wp:posOffset>-716280</wp:posOffset>
                </wp:positionH>
                <wp:positionV relativeFrom="paragraph">
                  <wp:posOffset>272415</wp:posOffset>
                </wp:positionV>
                <wp:extent cx="3017520" cy="1630680"/>
                <wp:effectExtent l="0" t="0" r="0" b="76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630680"/>
                        </a:xfrm>
                        <a:prstGeom prst="rect">
                          <a:avLst/>
                        </a:prstGeom>
                        <a:solidFill>
                          <a:srgbClr val="FFFFFF"/>
                        </a:solidFill>
                        <a:ln w="9525">
                          <a:noFill/>
                          <a:miter lim="800000"/>
                          <a:headEnd/>
                          <a:tailEnd/>
                        </a:ln>
                      </wps:spPr>
                      <wps:txbx>
                        <w:txbxContent>
                          <w:p w:rsidR="00714AA0" w:rsidRDefault="00714AA0">
                            <w:r>
                              <w:rPr>
                                <w:noProof/>
                                <w:lang w:eastAsia="en-GB"/>
                              </w:rPr>
                              <w:drawing>
                                <wp:inline distT="0" distB="0" distL="0" distR="0">
                                  <wp:extent cx="2849585" cy="1516380"/>
                                  <wp:effectExtent l="0" t="0" r="825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30x282_against_hate_resource_main_image_3.jpg"/>
                                          <pic:cNvPicPr/>
                                        </pic:nvPicPr>
                                        <pic:blipFill>
                                          <a:blip r:embed="rId10">
                                            <a:extLst>
                                              <a:ext uri="{28A0092B-C50C-407E-A947-70E740481C1C}">
                                                <a14:useLocalDpi xmlns:a14="http://schemas.microsoft.com/office/drawing/2010/main" val="0"/>
                                              </a:ext>
                                            </a:extLst>
                                          </a:blip>
                                          <a:stretch>
                                            <a:fillRect/>
                                          </a:stretch>
                                        </pic:blipFill>
                                        <pic:spPr>
                                          <a:xfrm>
                                            <a:off x="0" y="0"/>
                                            <a:ext cx="2858803" cy="15212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34FC" id="_x0000_s1033" type="#_x0000_t202" style="position:absolute;left:0;text-align:left;margin-left:-56.4pt;margin-top:21.45pt;width:237.6pt;height:128.4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" stroked="f">
                <v:textbox>
                  <w:txbxContent>
                    <w:p w:rsidR="00714AA0" w:rsidRDefault="00714AA0">
                      <w:r>
                        <w:rPr>
                          <w:noProof/>
                          <w:lang w:eastAsia="en-GB"/>
                        </w:rPr>
                        <w:drawing>
                          <wp:inline distT="0" distB="0" distL="0" distR="0">
                            <wp:extent cx="2849585" cy="1516380"/>
                            <wp:effectExtent l="0" t="0" r="825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30x282_against_hate_resource_main_image_3.jpg"/>
                                    <pic:cNvPicPr/>
                                  </pic:nvPicPr>
                                  <pic:blipFill>
                                    <a:blip r:embed="rId30">
                                      <a:extLst>
                                        <a:ext uri="{28A0092B-C50C-407E-A947-70E740481C1C}">
                                          <a14:useLocalDpi xmlns:a14="http://schemas.microsoft.com/office/drawing/2010/main" val="0"/>
                                        </a:ext>
                                      </a:extLst>
                                    </a:blip>
                                    <a:stretch>
                                      <a:fillRect/>
                                    </a:stretch>
                                  </pic:blipFill>
                                  <pic:spPr>
                                    <a:xfrm>
                                      <a:off x="0" y="0"/>
                                      <a:ext cx="2858803" cy="1521285"/>
                                    </a:xfrm>
                                    <a:prstGeom prst="rect">
                                      <a:avLst/>
                                    </a:prstGeom>
                                  </pic:spPr>
                                </pic:pic>
                              </a:graphicData>
                            </a:graphic>
                          </wp:inline>
                        </w:drawing>
                      </w:r>
                    </w:p>
                  </w:txbxContent>
                </v:textbox>
                <w10:wrap type="square"/>
              </v:shape>
            </w:pict>
          </mc:Fallback>
        </mc:AlternateContent>
      </w:r>
    </w:p>
    <w:p w:rsidR="0002147F" w:rsidRPr="0002147F" w:rsidRDefault="003C5AD2" w:rsidP="009D6FBD">
      <w:pPr>
        <w:pStyle w:val="NormalWeb"/>
        <w:shd w:val="clear" w:color="auto" w:fill="FFFFFF"/>
        <w:spacing w:before="0" w:beforeAutospacing="0" w:after="0" w:afterAutospacing="0" w:line="360" w:lineRule="auto"/>
        <w:ind w:left="-992"/>
        <w:rPr>
          <w:rFonts w:ascii="Arial" w:hAnsi="Arial" w:cs="Arial"/>
        </w:rPr>
      </w:pPr>
      <w:r>
        <w:rPr>
          <w:rFonts w:ascii="Arial" w:hAnsi="Arial" w:cs="Arial"/>
        </w:rPr>
        <w:t>We have recently been</w:t>
      </w:r>
      <w:r w:rsidR="0002147F" w:rsidRPr="0002147F">
        <w:rPr>
          <w:rFonts w:ascii="Arial" w:hAnsi="Arial" w:cs="Arial"/>
        </w:rPr>
        <w:t xml:space="preserve"> seeing a rise in hate crimes on our streets and in our communities. Reports of hate crimes soared by 400% after the UK voted to leave the E</w:t>
      </w:r>
      <w:r>
        <w:rPr>
          <w:rFonts w:ascii="Arial" w:hAnsi="Arial" w:cs="Arial"/>
        </w:rPr>
        <w:t xml:space="preserve">uropean </w:t>
      </w:r>
      <w:r w:rsidR="0002147F" w:rsidRPr="0002147F">
        <w:rPr>
          <w:rFonts w:ascii="Arial" w:hAnsi="Arial" w:cs="Arial"/>
        </w:rPr>
        <w:t>U</w:t>
      </w:r>
      <w:r>
        <w:rPr>
          <w:rFonts w:ascii="Arial" w:hAnsi="Arial" w:cs="Arial"/>
        </w:rPr>
        <w:t>nion</w:t>
      </w:r>
      <w:r w:rsidR="0002147F" w:rsidRPr="0002147F">
        <w:rPr>
          <w:rFonts w:ascii="Arial" w:hAnsi="Arial" w:cs="Arial"/>
        </w:rPr>
        <w:t xml:space="preserve"> on 23 June and the Met</w:t>
      </w:r>
      <w:r>
        <w:rPr>
          <w:rFonts w:ascii="Arial" w:hAnsi="Arial" w:cs="Arial"/>
        </w:rPr>
        <w:t>ropolitan</w:t>
      </w:r>
      <w:r w:rsidR="0002147F" w:rsidRPr="0002147F">
        <w:rPr>
          <w:rFonts w:ascii="Arial" w:hAnsi="Arial" w:cs="Arial"/>
        </w:rPr>
        <w:t xml:space="preserve"> Police have recorded an average of</w:t>
      </w:r>
      <w:r w:rsidR="0002147F" w:rsidRPr="0002147F">
        <w:rPr>
          <w:rStyle w:val="apple-converted-space"/>
          <w:rFonts w:ascii="Arial" w:hAnsi="Arial" w:cs="Arial"/>
        </w:rPr>
        <w:t> </w:t>
      </w:r>
      <w:hyperlink r:id="rId31" w:history="1">
        <w:r w:rsidR="0002147F" w:rsidRPr="0002147F">
          <w:rPr>
            <w:rStyle w:val="Hyperlink"/>
            <w:rFonts w:ascii="Arial" w:hAnsi="Arial" w:cs="Arial"/>
            <w:color w:val="auto"/>
          </w:rPr>
          <w:t>three hate crimes an hour since the Brexit result</w:t>
        </w:r>
      </w:hyperlink>
      <w:r w:rsidR="009F2953">
        <w:rPr>
          <w:rFonts w:ascii="Arial" w:hAnsi="Arial" w:cs="Arial"/>
        </w:rPr>
        <w:t xml:space="preserve">. And these are </w:t>
      </w:r>
      <w:r w:rsidR="0002147F" w:rsidRPr="0002147F">
        <w:rPr>
          <w:rFonts w:ascii="Arial" w:hAnsi="Arial" w:cs="Arial"/>
        </w:rPr>
        <w:t>just</w:t>
      </w:r>
      <w:r w:rsidR="0002147F" w:rsidRPr="0002147F">
        <w:rPr>
          <w:rStyle w:val="apple-converted-space"/>
          <w:rFonts w:ascii="Arial" w:hAnsi="Arial" w:cs="Arial"/>
        </w:rPr>
        <w:t> </w:t>
      </w:r>
      <w:r w:rsidR="0002147F" w:rsidRPr="0002147F">
        <w:rPr>
          <w:rStyle w:val="Emphasis"/>
          <w:rFonts w:ascii="Arial" w:hAnsi="Arial" w:cs="Arial"/>
        </w:rPr>
        <w:t>reported</w:t>
      </w:r>
      <w:r w:rsidR="0002147F" w:rsidRPr="0002147F">
        <w:rPr>
          <w:rStyle w:val="apple-converted-space"/>
          <w:rFonts w:ascii="Arial" w:hAnsi="Arial" w:cs="Arial"/>
        </w:rPr>
        <w:t> </w:t>
      </w:r>
      <w:r w:rsidR="001D1A9B">
        <w:rPr>
          <w:rFonts w:ascii="Arial" w:hAnsi="Arial" w:cs="Arial"/>
        </w:rPr>
        <w:t>incidents - i</w:t>
      </w:r>
      <w:r w:rsidR="0002147F" w:rsidRPr="0002147F">
        <w:rPr>
          <w:rFonts w:ascii="Arial" w:hAnsi="Arial" w:cs="Arial"/>
        </w:rPr>
        <w:t>t is impossible to know just how many people have experienced a hate crime.</w:t>
      </w:r>
      <w:r>
        <w:rPr>
          <w:rFonts w:ascii="Arial" w:hAnsi="Arial" w:cs="Arial"/>
        </w:rPr>
        <w:t xml:space="preserve"> </w:t>
      </w:r>
      <w:r w:rsidR="0002147F" w:rsidRPr="0002147F">
        <w:rPr>
          <w:rFonts w:ascii="Arial" w:hAnsi="Arial" w:cs="Arial"/>
        </w:rPr>
        <w:t>This isn’t about le</w:t>
      </w:r>
      <w:r w:rsidR="009F2953">
        <w:rPr>
          <w:rFonts w:ascii="Arial" w:hAnsi="Arial" w:cs="Arial"/>
        </w:rPr>
        <w:t>ave or remain – no matter how people</w:t>
      </w:r>
      <w:r w:rsidR="0002147F" w:rsidRPr="0002147F">
        <w:rPr>
          <w:rFonts w:ascii="Arial" w:hAnsi="Arial" w:cs="Arial"/>
        </w:rPr>
        <w:t xml:space="preserve"> voted, we know this isn’t what the UK is about. We are a proudly multicultural, diverse and tolerant society and we are powerful when we all come together.</w:t>
      </w:r>
      <w:r>
        <w:rPr>
          <w:rFonts w:ascii="Arial" w:hAnsi="Arial" w:cs="Arial"/>
        </w:rPr>
        <w:t xml:space="preserve">  </w:t>
      </w:r>
      <w:r w:rsidR="0002147F" w:rsidRPr="0002147F">
        <w:rPr>
          <w:rFonts w:ascii="Arial" w:hAnsi="Arial" w:cs="Arial"/>
        </w:rPr>
        <w:t>In response we launched a campaign addressing the issue of hate crimes and are currently asking people to write to their local councils calling on them to condemn hate crimes. We are also undertaking research which will shape the next stage of this work.</w:t>
      </w:r>
    </w:p>
    <w:p w:rsidR="00266BC6" w:rsidRDefault="00266BC6" w:rsidP="00635F67">
      <w:pPr>
        <w:pStyle w:val="Bodytextstyle"/>
        <w:spacing w:line="360" w:lineRule="auto"/>
        <w:ind w:left="-993"/>
        <w:rPr>
          <w:rFonts w:ascii="Arial" w:hAnsi="Arial" w:cs="Arial"/>
          <w:sz w:val="16"/>
          <w:szCs w:val="16"/>
        </w:rPr>
      </w:pPr>
    </w:p>
    <w:p w:rsidR="009F2953" w:rsidRPr="00D82737" w:rsidRDefault="009F2953" w:rsidP="009F2953">
      <w:pPr>
        <w:pStyle w:val="Bodytextstyle"/>
        <w:pBdr>
          <w:bottom w:val="single" w:sz="4" w:space="1" w:color="auto"/>
        </w:pBdr>
        <w:spacing w:line="360" w:lineRule="auto"/>
        <w:ind w:left="-993"/>
        <w:rPr>
          <w:rFonts w:ascii="Arial" w:hAnsi="Arial" w:cs="Arial"/>
          <w:b/>
          <w:color w:val="auto"/>
          <w:sz w:val="28"/>
          <w:szCs w:val="28"/>
        </w:rPr>
      </w:pPr>
      <w:r w:rsidRPr="00D82737">
        <w:rPr>
          <w:rFonts w:ascii="Arial" w:hAnsi="Arial" w:cs="Arial"/>
          <w:b/>
          <w:color w:val="auto"/>
          <w:sz w:val="28"/>
          <w:szCs w:val="28"/>
        </w:rPr>
        <w:t>Take Action: Ask your council to stand up against hate crime</w:t>
      </w:r>
    </w:p>
    <w:p w:rsidR="009F2953" w:rsidRDefault="009F2953" w:rsidP="00635F67">
      <w:pPr>
        <w:pStyle w:val="Bodytextstyle"/>
        <w:spacing w:line="360" w:lineRule="auto"/>
        <w:ind w:left="-993"/>
        <w:rPr>
          <w:rFonts w:ascii="Arial" w:hAnsi="Arial" w:cs="Arial"/>
          <w:color w:val="444444"/>
        </w:rPr>
      </w:pPr>
    </w:p>
    <w:p w:rsidR="003C5AD2" w:rsidRPr="00714AA0" w:rsidRDefault="009F2953" w:rsidP="009D6FBD">
      <w:pPr>
        <w:pStyle w:val="Bodytextstyle"/>
        <w:spacing w:before="240" w:line="360" w:lineRule="auto"/>
        <w:ind w:left="-992"/>
        <w:rPr>
          <w:rFonts w:ascii="Arial" w:hAnsi="Arial" w:cs="Arial"/>
          <w:b/>
          <w:color w:val="auto"/>
          <w:sz w:val="24"/>
          <w:szCs w:val="24"/>
        </w:rPr>
      </w:pPr>
      <w:r w:rsidRPr="006C5CE6">
        <w:rPr>
          <w:rFonts w:ascii="Arial" w:hAnsi="Arial" w:cs="Arial"/>
          <w:color w:val="auto"/>
          <w:sz w:val="24"/>
          <w:szCs w:val="24"/>
        </w:rPr>
        <w:t>Tell your council to stand up against hate crime and make it clear that such behaviour will not be tolerated in your community.</w:t>
      </w:r>
      <w:r w:rsidR="006C5CE6">
        <w:rPr>
          <w:rFonts w:ascii="Arial" w:hAnsi="Arial" w:cs="Arial"/>
          <w:color w:val="auto"/>
          <w:sz w:val="24"/>
          <w:szCs w:val="24"/>
        </w:rPr>
        <w:t xml:space="preserve"> </w:t>
      </w:r>
      <w:r w:rsidR="003C5AD2" w:rsidRPr="006C5CE6">
        <w:rPr>
          <w:rFonts w:ascii="Arial" w:hAnsi="Arial" w:cs="Arial"/>
          <w:color w:val="auto"/>
          <w:sz w:val="24"/>
          <w:szCs w:val="24"/>
        </w:rPr>
        <w:t xml:space="preserve">There is an online action </w:t>
      </w:r>
      <w:hyperlink r:id="rId32" w:tgtFrame="_blank" w:tooltip="Against hate online petition" w:history="1">
        <w:r w:rsidR="003C5AD2" w:rsidRPr="006C5CE6">
          <w:rPr>
            <w:rStyle w:val="Hyperlink"/>
            <w:rFonts w:ascii="Arial" w:hAnsi="Arial" w:cs="Arial"/>
            <w:b/>
            <w:bCs/>
            <w:color w:val="auto"/>
            <w:sz w:val="24"/>
            <w:szCs w:val="24"/>
          </w:rPr>
          <w:t>here</w:t>
        </w:r>
      </w:hyperlink>
      <w:r w:rsidR="003C5AD2" w:rsidRPr="006C5CE6">
        <w:rPr>
          <w:rFonts w:ascii="Arial" w:hAnsi="Arial" w:cs="Arial"/>
          <w:color w:val="auto"/>
          <w:sz w:val="24"/>
          <w:szCs w:val="24"/>
        </w:rPr>
        <w:t xml:space="preserve"> </w:t>
      </w:r>
      <w:r w:rsidR="006C5CE6">
        <w:rPr>
          <w:rFonts w:ascii="Arial" w:hAnsi="Arial" w:cs="Arial"/>
          <w:color w:val="auto"/>
          <w:sz w:val="24"/>
          <w:szCs w:val="24"/>
        </w:rPr>
        <w:t>(</w:t>
      </w:r>
      <w:r w:rsidR="006C5CE6" w:rsidRPr="006C5CE6">
        <w:rPr>
          <w:rFonts w:ascii="Arial" w:hAnsi="Arial" w:cs="Arial"/>
          <w:color w:val="auto"/>
          <w:sz w:val="24"/>
          <w:szCs w:val="24"/>
        </w:rPr>
        <w:t>www.amnesty.org.uk/actions</w:t>
      </w:r>
      <w:r w:rsidR="006C5CE6">
        <w:rPr>
          <w:rFonts w:ascii="Arial" w:hAnsi="Arial" w:cs="Arial"/>
          <w:color w:val="auto"/>
          <w:sz w:val="24"/>
          <w:szCs w:val="24"/>
        </w:rPr>
        <w:t xml:space="preserve">) </w:t>
      </w:r>
      <w:r w:rsidR="003C5AD2" w:rsidRPr="006C5CE6">
        <w:rPr>
          <w:rFonts w:ascii="Arial" w:hAnsi="Arial" w:cs="Arial"/>
          <w:color w:val="auto"/>
          <w:sz w:val="24"/>
          <w:szCs w:val="24"/>
        </w:rPr>
        <w:t xml:space="preserve">as well as a </w:t>
      </w:r>
      <w:hyperlink r:id="rId33" w:anchor=".V8l2cFsrJMy" w:history="1">
        <w:r w:rsidR="003C5AD2" w:rsidRPr="00714AA0">
          <w:rPr>
            <w:rStyle w:val="Hyperlink"/>
            <w:rFonts w:ascii="Arial" w:hAnsi="Arial" w:cs="Arial"/>
            <w:b/>
            <w:bCs/>
            <w:sz w:val="24"/>
            <w:szCs w:val="24"/>
          </w:rPr>
          <w:t>petition</w:t>
        </w:r>
      </w:hyperlink>
      <w:r w:rsidR="003C5AD2" w:rsidRPr="006C5CE6">
        <w:rPr>
          <w:rFonts w:ascii="Arial" w:hAnsi="Arial" w:cs="Arial"/>
          <w:color w:val="auto"/>
          <w:sz w:val="24"/>
          <w:szCs w:val="24"/>
        </w:rPr>
        <w:t xml:space="preserve"> you can print</w:t>
      </w:r>
      <w:r w:rsidR="00714AA0">
        <w:rPr>
          <w:rFonts w:ascii="Arial" w:hAnsi="Arial" w:cs="Arial"/>
          <w:color w:val="auto"/>
          <w:sz w:val="24"/>
          <w:szCs w:val="24"/>
        </w:rPr>
        <w:t xml:space="preserve"> (</w:t>
      </w:r>
      <w:r w:rsidR="00714AA0" w:rsidRPr="00714AA0">
        <w:rPr>
          <w:rFonts w:ascii="Arial" w:hAnsi="Arial" w:cs="Arial"/>
          <w:color w:val="auto"/>
          <w:sz w:val="24"/>
          <w:szCs w:val="24"/>
        </w:rPr>
        <w:t>www.amnesty.org.uk/resources/petition-calling-your-local-council-stand-against-hate</w:t>
      </w:r>
      <w:r w:rsidR="00714AA0">
        <w:rPr>
          <w:rFonts w:ascii="Arial" w:hAnsi="Arial" w:cs="Arial"/>
          <w:color w:val="auto"/>
          <w:sz w:val="24"/>
          <w:szCs w:val="24"/>
        </w:rPr>
        <w:t>)</w:t>
      </w:r>
      <w:r w:rsidR="003C5AD2" w:rsidRPr="006C5CE6">
        <w:rPr>
          <w:rFonts w:ascii="Arial" w:hAnsi="Arial" w:cs="Arial"/>
          <w:color w:val="auto"/>
          <w:sz w:val="24"/>
          <w:szCs w:val="24"/>
        </w:rPr>
        <w:t xml:space="preserve">. Get as much support as possible and hand it in to the leader of your council. </w:t>
      </w:r>
      <w:r w:rsidR="006C5CE6">
        <w:rPr>
          <w:rFonts w:ascii="Arial" w:hAnsi="Arial" w:cs="Arial"/>
          <w:color w:val="auto"/>
          <w:sz w:val="24"/>
          <w:szCs w:val="24"/>
        </w:rPr>
        <w:t xml:space="preserve">We also have </w:t>
      </w:r>
      <w:r w:rsidR="003C5AD2" w:rsidRPr="006C5CE6">
        <w:rPr>
          <w:rFonts w:ascii="Arial" w:hAnsi="Arial" w:cs="Arial"/>
          <w:color w:val="auto"/>
          <w:sz w:val="24"/>
          <w:szCs w:val="24"/>
        </w:rPr>
        <w:t>an </w:t>
      </w:r>
      <w:hyperlink r:id="rId34" w:tgtFrame="_blank" w:tooltip="Against hate poster" w:history="1">
        <w:r w:rsidR="003C5AD2" w:rsidRPr="006C5CE6">
          <w:rPr>
            <w:rStyle w:val="Hyperlink"/>
            <w:rFonts w:ascii="Arial" w:hAnsi="Arial" w:cs="Arial"/>
            <w:b/>
            <w:bCs/>
            <w:color w:val="auto"/>
            <w:sz w:val="24"/>
            <w:szCs w:val="24"/>
          </w:rPr>
          <w:t>A3 poster</w:t>
        </w:r>
      </w:hyperlink>
      <w:r w:rsidR="006C5CE6">
        <w:rPr>
          <w:rFonts w:ascii="Arial" w:hAnsi="Arial" w:cs="Arial"/>
          <w:color w:val="auto"/>
          <w:sz w:val="24"/>
          <w:szCs w:val="24"/>
        </w:rPr>
        <w:t xml:space="preserve"> you can print</w:t>
      </w:r>
      <w:r w:rsidR="0078170A">
        <w:rPr>
          <w:rFonts w:ascii="Arial" w:hAnsi="Arial" w:cs="Arial"/>
          <w:color w:val="auto"/>
          <w:sz w:val="24"/>
          <w:szCs w:val="24"/>
        </w:rPr>
        <w:t xml:space="preserve"> (</w:t>
      </w:r>
      <w:r w:rsidR="0078170A" w:rsidRPr="0078170A">
        <w:rPr>
          <w:rFonts w:ascii="Arial" w:hAnsi="Arial" w:cs="Arial"/>
          <w:color w:val="auto"/>
          <w:sz w:val="24"/>
          <w:szCs w:val="24"/>
        </w:rPr>
        <w:t>https://www.amnesty.org.uk/resources/against-hate-a3-posters-print-home</w:t>
      </w:r>
      <w:r w:rsidR="006C5CE6">
        <w:rPr>
          <w:rFonts w:ascii="Arial" w:hAnsi="Arial" w:cs="Arial"/>
          <w:color w:val="auto"/>
          <w:sz w:val="24"/>
          <w:szCs w:val="24"/>
        </w:rPr>
        <w:t>.</w:t>
      </w:r>
      <w:r w:rsidR="00714AA0">
        <w:rPr>
          <w:rFonts w:ascii="Arial" w:hAnsi="Arial" w:cs="Arial"/>
          <w:color w:val="auto"/>
          <w:sz w:val="24"/>
          <w:szCs w:val="24"/>
        </w:rPr>
        <w:t xml:space="preserve"> </w:t>
      </w:r>
      <w:r w:rsidR="003C5AD2" w:rsidRPr="006C5CE6">
        <w:rPr>
          <w:rFonts w:ascii="Arial" w:hAnsi="Arial" w:cs="Arial"/>
          <w:color w:val="auto"/>
          <w:sz w:val="24"/>
          <w:szCs w:val="24"/>
        </w:rPr>
        <w:t xml:space="preserve">Please do not collect the data entered into this petition for any purpose other than to hand it to your local council. If you wish to ask people to join your </w:t>
      </w:r>
      <w:r w:rsidR="002D0582" w:rsidRPr="006C5CE6">
        <w:rPr>
          <w:rFonts w:ascii="Arial" w:hAnsi="Arial" w:cs="Arial"/>
          <w:color w:val="auto"/>
          <w:sz w:val="24"/>
          <w:szCs w:val="24"/>
        </w:rPr>
        <w:t>group,</w:t>
      </w:r>
      <w:r w:rsidR="003C5AD2" w:rsidRPr="006C5CE6">
        <w:rPr>
          <w:rFonts w:ascii="Arial" w:hAnsi="Arial" w:cs="Arial"/>
          <w:color w:val="auto"/>
          <w:sz w:val="24"/>
          <w:szCs w:val="24"/>
        </w:rPr>
        <w:t xml:space="preserve"> please have a separate sign-up sheet.</w:t>
      </w:r>
    </w:p>
    <w:p w:rsidR="00266BC6" w:rsidRDefault="00266BC6" w:rsidP="00635F67">
      <w:pPr>
        <w:pStyle w:val="Bodytextstyle"/>
        <w:spacing w:line="360" w:lineRule="auto"/>
        <w:ind w:left="-993"/>
        <w:rPr>
          <w:rFonts w:ascii="Arial" w:hAnsi="Arial" w:cs="Arial"/>
          <w:b/>
          <w:color w:val="auto"/>
          <w:sz w:val="24"/>
          <w:szCs w:val="24"/>
        </w:rPr>
      </w:pPr>
    </w:p>
    <w:p w:rsidR="009D6FBD" w:rsidRDefault="009D6FBD" w:rsidP="00635F67">
      <w:pPr>
        <w:pStyle w:val="Bodytextstyle"/>
        <w:spacing w:line="360" w:lineRule="auto"/>
        <w:ind w:left="-993"/>
        <w:rPr>
          <w:rFonts w:ascii="Arial" w:hAnsi="Arial" w:cs="Arial"/>
          <w:b/>
          <w:color w:val="auto"/>
          <w:sz w:val="24"/>
          <w:szCs w:val="24"/>
        </w:rPr>
      </w:pPr>
    </w:p>
    <w:p w:rsidR="009D6FBD" w:rsidRPr="006C5CE6" w:rsidRDefault="009D6FBD" w:rsidP="009D6FBD">
      <w:pPr>
        <w:pStyle w:val="Bodytextstyle"/>
        <w:spacing w:line="360" w:lineRule="auto"/>
        <w:ind w:left="0"/>
        <w:rPr>
          <w:rFonts w:ascii="Arial" w:hAnsi="Arial" w:cs="Arial"/>
          <w:b/>
          <w:color w:val="auto"/>
          <w:sz w:val="24"/>
          <w:szCs w:val="24"/>
        </w:rPr>
      </w:pPr>
    </w:p>
    <w:p w:rsidR="009B61FF" w:rsidRDefault="009B61FF" w:rsidP="00F81830">
      <w:pPr>
        <w:pStyle w:val="Bodytextstyle"/>
        <w:pBdr>
          <w:bottom w:val="single" w:sz="4" w:space="1" w:color="auto"/>
        </w:pBdr>
        <w:spacing w:line="360" w:lineRule="auto"/>
        <w:ind w:left="-993"/>
        <w:rPr>
          <w:rFonts w:ascii="Arial" w:hAnsi="Arial" w:cs="Arial"/>
          <w:b/>
          <w:color w:val="auto"/>
          <w:sz w:val="28"/>
          <w:szCs w:val="28"/>
        </w:rPr>
      </w:pPr>
    </w:p>
    <w:p w:rsidR="00266BC6" w:rsidRPr="00F81830" w:rsidRDefault="00F81830" w:rsidP="00F81830">
      <w:pPr>
        <w:pStyle w:val="Bodytextstyle"/>
        <w:pBdr>
          <w:bottom w:val="single" w:sz="4" w:space="1" w:color="auto"/>
        </w:pBdr>
        <w:spacing w:line="360" w:lineRule="auto"/>
        <w:ind w:left="-993"/>
        <w:rPr>
          <w:rFonts w:ascii="Arial" w:hAnsi="Arial" w:cs="Arial"/>
          <w:b/>
          <w:color w:val="auto"/>
          <w:sz w:val="28"/>
          <w:szCs w:val="28"/>
        </w:rPr>
      </w:pPr>
      <w:r w:rsidRPr="00F81830">
        <w:rPr>
          <w:rFonts w:ascii="Arial" w:hAnsi="Arial" w:cs="Arial"/>
          <w:b/>
          <w:color w:val="auto"/>
          <w:sz w:val="28"/>
          <w:szCs w:val="28"/>
        </w:rPr>
        <w:t>Resources</w:t>
      </w:r>
    </w:p>
    <w:p w:rsidR="00F81830" w:rsidRPr="009F0C4E" w:rsidRDefault="00F81830" w:rsidP="00313816">
      <w:pPr>
        <w:pStyle w:val="NormalWeb"/>
        <w:spacing w:line="480" w:lineRule="auto"/>
        <w:ind w:left="-992"/>
      </w:pPr>
      <w:r w:rsidRPr="009F0C4E">
        <w:rPr>
          <w:rFonts w:ascii="Arial" w:hAnsi="Arial" w:cs="Arial"/>
        </w:rPr>
        <w:t xml:space="preserve">Stand together against hate stickers </w:t>
      </w:r>
      <w:r w:rsidRPr="009F0C4E">
        <w:rPr>
          <w:rFonts w:ascii="Arial" w:hAnsi="Arial" w:cs="Arial"/>
        </w:rPr>
        <w:tab/>
      </w:r>
      <w:r w:rsidRPr="009F0C4E">
        <w:rPr>
          <w:rFonts w:ascii="Arial" w:hAnsi="Arial" w:cs="Arial"/>
        </w:rPr>
        <w:tab/>
      </w:r>
      <w:r w:rsidRPr="009F0C4E">
        <w:rPr>
          <w:rFonts w:ascii="Arial" w:hAnsi="Arial" w:cs="Arial"/>
        </w:rPr>
        <w:tab/>
        <w:t>AH001</w:t>
      </w:r>
      <w:r w:rsidRPr="009F0C4E">
        <w:rPr>
          <w:rFonts w:ascii="Arial" w:hAnsi="Arial" w:cs="Arial"/>
        </w:rPr>
        <w:br/>
        <w:t xml:space="preserve">Stand together against hate placards </w:t>
      </w:r>
      <w:r w:rsidRPr="009F0C4E">
        <w:rPr>
          <w:rFonts w:ascii="Arial" w:hAnsi="Arial" w:cs="Arial"/>
        </w:rPr>
        <w:tab/>
      </w:r>
      <w:r w:rsidRPr="009F0C4E">
        <w:rPr>
          <w:rFonts w:ascii="Arial" w:hAnsi="Arial" w:cs="Arial"/>
        </w:rPr>
        <w:tab/>
      </w:r>
      <w:r w:rsidRPr="009F0C4E">
        <w:rPr>
          <w:rFonts w:ascii="Arial" w:hAnsi="Arial" w:cs="Arial"/>
        </w:rPr>
        <w:tab/>
        <w:t>AH002</w:t>
      </w:r>
      <w:r w:rsidRPr="009F0C4E">
        <w:rPr>
          <w:rFonts w:ascii="Arial" w:hAnsi="Arial" w:cs="Arial"/>
        </w:rPr>
        <w:br/>
        <w:t xml:space="preserve">Stand together against hate badges (yellow/pink) </w:t>
      </w:r>
      <w:r w:rsidRPr="009F0C4E">
        <w:rPr>
          <w:rFonts w:ascii="Arial" w:hAnsi="Arial" w:cs="Arial"/>
        </w:rPr>
        <w:tab/>
      </w:r>
      <w:r w:rsidRPr="009F0C4E">
        <w:rPr>
          <w:rFonts w:ascii="Arial" w:hAnsi="Arial" w:cs="Arial"/>
        </w:rPr>
        <w:tab/>
        <w:t>AH003</w:t>
      </w:r>
      <w:r w:rsidRPr="009F0C4E">
        <w:rPr>
          <w:rFonts w:ascii="Arial" w:hAnsi="Arial" w:cs="Arial"/>
        </w:rPr>
        <w:br/>
        <w:t>Stand together against hate b</w:t>
      </w:r>
      <w:r w:rsidR="00741ABE">
        <w:rPr>
          <w:rFonts w:ascii="Arial" w:hAnsi="Arial" w:cs="Arial"/>
        </w:rPr>
        <w:t xml:space="preserve">adges (yellow/green) </w:t>
      </w:r>
      <w:r w:rsidR="00741ABE">
        <w:rPr>
          <w:rFonts w:ascii="Arial" w:hAnsi="Arial" w:cs="Arial"/>
        </w:rPr>
        <w:tab/>
        <w:t>AH004</w:t>
      </w:r>
      <w:r w:rsidR="00741ABE">
        <w:rPr>
          <w:rFonts w:ascii="Arial" w:hAnsi="Arial" w:cs="Arial"/>
        </w:rPr>
        <w:br/>
      </w:r>
      <w:r w:rsidR="00741ABE">
        <w:rPr>
          <w:rFonts w:ascii="Arial" w:hAnsi="Arial" w:cs="Arial"/>
        </w:rPr>
        <w:br/>
        <w:t>M</w:t>
      </w:r>
      <w:r w:rsidRPr="009F0C4E">
        <w:rPr>
          <w:rFonts w:ascii="Arial" w:hAnsi="Arial" w:cs="Arial"/>
        </w:rPr>
        <w:t>aterials can be ordered from our mailing house by contacting them on 01788 545553 and quoting relevant product codes.</w:t>
      </w:r>
    </w:p>
    <w:p w:rsidR="00266BC6" w:rsidRPr="009D6FBD" w:rsidRDefault="009D6FBD" w:rsidP="00635F67">
      <w:pPr>
        <w:pStyle w:val="Bodytextstyle"/>
        <w:spacing w:line="360" w:lineRule="auto"/>
        <w:ind w:left="-993"/>
        <w:rPr>
          <w:rFonts w:ascii="Arial" w:hAnsi="Arial" w:cs="Arial"/>
          <w:b/>
          <w:sz w:val="28"/>
          <w:szCs w:val="28"/>
        </w:rPr>
      </w:pPr>
      <w:r>
        <w:rPr>
          <w:rFonts w:ascii="Arial" w:hAnsi="Arial" w:cs="Arial"/>
          <w:b/>
          <w:sz w:val="28"/>
          <w:szCs w:val="28"/>
        </w:rPr>
        <w:t>Return form</w:t>
      </w:r>
    </w:p>
    <w:p w:rsidR="002B28F8" w:rsidRDefault="002B28F8" w:rsidP="002B28F8">
      <w:pPr>
        <w:pBdr>
          <w:bottom w:val="single" w:sz="4" w:space="1" w:color="auto"/>
        </w:pBdr>
        <w:ind w:left="-1134"/>
        <w:rPr>
          <w:rFonts w:ascii="Arial" w:hAnsi="Arial" w:cs="Arial"/>
        </w:rPr>
      </w:pPr>
      <w:r>
        <w:rPr>
          <w:rFonts w:ascii="Arial" w:hAnsi="Arial" w:cs="Arial"/>
        </w:rPr>
        <w:sym w:font="Wingdings" w:char="F022"/>
      </w:r>
    </w:p>
    <w:p w:rsidR="002B28F8" w:rsidRPr="00DB6B63" w:rsidRDefault="002B28F8" w:rsidP="002B28F8">
      <w:pPr>
        <w:ind w:left="-993"/>
        <w:rPr>
          <w:rFonts w:ascii="Arial" w:hAnsi="Arial" w:cs="Arial"/>
          <w:szCs w:val="24"/>
        </w:rPr>
      </w:pPr>
    </w:p>
    <w:p w:rsidR="002B28F8" w:rsidRPr="00FC3505" w:rsidRDefault="002B28F8" w:rsidP="002B28F8">
      <w:pPr>
        <w:autoSpaceDE w:val="0"/>
        <w:autoSpaceDN w:val="0"/>
        <w:adjustRightInd w:val="0"/>
        <w:spacing w:before="360" w:after="360"/>
        <w:ind w:left="-993"/>
        <w:rPr>
          <w:rFonts w:ascii="Arial" w:hAnsi="Arial" w:cs="Arial"/>
          <w:b/>
          <w:bCs/>
          <w:szCs w:val="24"/>
        </w:rPr>
      </w:pPr>
      <w:r w:rsidRPr="00FC3505">
        <w:rPr>
          <w:rFonts w:ascii="Arial" w:hAnsi="Arial" w:cs="Arial"/>
          <w:b/>
          <w:bCs/>
          <w:szCs w:val="24"/>
        </w:rPr>
        <w:t>Please includ</w:t>
      </w:r>
      <w:r>
        <w:rPr>
          <w:rFonts w:ascii="Arial" w:hAnsi="Arial" w:cs="Arial"/>
          <w:b/>
          <w:bCs/>
          <w:szCs w:val="24"/>
        </w:rPr>
        <w:t>e this information with any items you send back to us:</w:t>
      </w:r>
    </w:p>
    <w:p w:rsidR="002B28F8" w:rsidRPr="00FC3505" w:rsidRDefault="002B28F8" w:rsidP="002B28F8">
      <w:pPr>
        <w:autoSpaceDE w:val="0"/>
        <w:autoSpaceDN w:val="0"/>
        <w:adjustRightInd w:val="0"/>
        <w:spacing w:after="240"/>
        <w:ind w:left="-993"/>
        <w:rPr>
          <w:rFonts w:ascii="Arial" w:hAnsi="Arial" w:cs="Arial"/>
          <w:szCs w:val="24"/>
        </w:rPr>
      </w:pPr>
      <w:r>
        <w:rPr>
          <w:rFonts w:ascii="Arial" w:hAnsi="Arial" w:cs="Arial"/>
          <w:szCs w:val="24"/>
        </w:rPr>
        <w:t>Name of person</w:t>
      </w:r>
      <w:r w:rsidRPr="00FC3505">
        <w:rPr>
          <w:rFonts w:ascii="Arial" w:hAnsi="Arial" w:cs="Arial"/>
          <w:szCs w:val="24"/>
        </w:rPr>
        <w:t xml:space="preserve"> submitting these items: .....................................................</w:t>
      </w:r>
      <w:r>
        <w:rPr>
          <w:rFonts w:ascii="Arial" w:hAnsi="Arial" w:cs="Arial"/>
          <w:szCs w:val="24"/>
        </w:rPr>
        <w:t>................</w:t>
      </w:r>
      <w:r w:rsidRPr="00FC3505">
        <w:rPr>
          <w:rFonts w:ascii="Arial" w:hAnsi="Arial" w:cs="Arial"/>
          <w:szCs w:val="24"/>
        </w:rPr>
        <w:t>.</w:t>
      </w:r>
    </w:p>
    <w:p w:rsidR="002B28F8" w:rsidRDefault="002B28F8" w:rsidP="002B28F8">
      <w:pPr>
        <w:autoSpaceDE w:val="0"/>
        <w:autoSpaceDN w:val="0"/>
        <w:adjustRightInd w:val="0"/>
        <w:spacing w:line="480" w:lineRule="auto"/>
        <w:ind w:left="-992"/>
        <w:rPr>
          <w:rFonts w:ascii="Arial" w:hAnsi="Arial" w:cs="Arial"/>
          <w:szCs w:val="24"/>
        </w:rPr>
      </w:pPr>
      <w:r w:rsidRPr="00FC3505">
        <w:rPr>
          <w:rFonts w:ascii="Arial" w:hAnsi="Arial" w:cs="Arial"/>
          <w:szCs w:val="24"/>
        </w:rPr>
        <w:t>Are you a:</w:t>
      </w:r>
      <w:r w:rsidRPr="00FC3505">
        <w:rPr>
          <w:rFonts w:ascii="Arial" w:hAnsi="Arial" w:cs="Arial"/>
          <w:szCs w:val="24"/>
        </w:rPr>
        <w:tab/>
      </w:r>
      <w:r w:rsidRPr="00FC3505">
        <w:rPr>
          <w:rFonts w:ascii="Wingdings" w:hAnsi="Wingdings" w:cs="Arial"/>
          <w:szCs w:val="24"/>
        </w:rPr>
        <w:t></w:t>
      </w:r>
      <w:r w:rsidRPr="00FC3505">
        <w:rPr>
          <w:rFonts w:ascii="Wingdings" w:hAnsi="Wingdings" w:cs="Arial"/>
          <w:szCs w:val="24"/>
        </w:rPr>
        <w:t></w:t>
      </w:r>
      <w:r w:rsidRPr="00FC3505">
        <w:rPr>
          <w:rFonts w:ascii="Arial" w:hAnsi="Arial" w:cs="Arial"/>
          <w:szCs w:val="24"/>
        </w:rPr>
        <w:t>Teacher</w:t>
      </w:r>
    </w:p>
    <w:p w:rsidR="002B28F8" w:rsidRDefault="002B28F8" w:rsidP="002B28F8">
      <w:pPr>
        <w:autoSpaceDE w:val="0"/>
        <w:autoSpaceDN w:val="0"/>
        <w:adjustRightInd w:val="0"/>
        <w:spacing w:line="480" w:lineRule="auto"/>
        <w:ind w:left="-992" w:firstLine="720"/>
        <w:rPr>
          <w:rFonts w:ascii="Arial" w:hAnsi="Arial" w:cs="Arial"/>
          <w:szCs w:val="24"/>
        </w:rPr>
      </w:pPr>
      <w:r>
        <w:rPr>
          <w:rFonts w:ascii="Wingdings" w:hAnsi="Wingdings" w:cs="Arial"/>
          <w:szCs w:val="24"/>
        </w:rPr>
        <w:tab/>
      </w:r>
      <w:r>
        <w:rPr>
          <w:rFonts w:ascii="Wingdings" w:hAnsi="Wingdings" w:cs="Arial"/>
          <w:szCs w:val="24"/>
        </w:rPr>
        <w:tab/>
      </w:r>
      <w:r w:rsidRPr="00FC3505">
        <w:rPr>
          <w:rFonts w:ascii="Wingdings" w:hAnsi="Wingdings" w:cs="Arial"/>
          <w:szCs w:val="24"/>
        </w:rPr>
        <w:t></w:t>
      </w:r>
      <w:r>
        <w:rPr>
          <w:rFonts w:ascii="Arial" w:hAnsi="Arial" w:cs="Arial"/>
          <w:szCs w:val="24"/>
        </w:rPr>
        <w:t xml:space="preserve">    Student</w:t>
      </w:r>
    </w:p>
    <w:p w:rsidR="002B28F8" w:rsidRDefault="002B28F8" w:rsidP="002B28F8">
      <w:pPr>
        <w:autoSpaceDE w:val="0"/>
        <w:autoSpaceDN w:val="0"/>
        <w:adjustRightInd w:val="0"/>
        <w:spacing w:line="480" w:lineRule="auto"/>
        <w:ind w:left="-992" w:firstLine="720"/>
        <w:rPr>
          <w:rFonts w:ascii="Arial" w:hAnsi="Arial" w:cs="Arial"/>
          <w:szCs w:val="24"/>
        </w:rPr>
      </w:pPr>
      <w:r>
        <w:rPr>
          <w:rFonts w:ascii="Arial" w:hAnsi="Arial" w:cs="Arial"/>
          <w:szCs w:val="24"/>
        </w:rPr>
        <w:tab/>
      </w:r>
      <w:r>
        <w:rPr>
          <w:rFonts w:ascii="Arial" w:hAnsi="Arial" w:cs="Arial"/>
          <w:szCs w:val="24"/>
        </w:rPr>
        <w:tab/>
      </w:r>
      <w:r w:rsidRPr="00FC3505">
        <w:rPr>
          <w:rFonts w:ascii="Wingdings" w:hAnsi="Wingdings" w:cs="Arial"/>
          <w:szCs w:val="24"/>
        </w:rPr>
        <w:t></w:t>
      </w:r>
      <w:r>
        <w:rPr>
          <w:rFonts w:ascii="Arial" w:hAnsi="Arial" w:cs="Arial"/>
          <w:szCs w:val="24"/>
        </w:rPr>
        <w:t xml:space="preserve">    Other ………………………………………………………………</w:t>
      </w:r>
      <w:proofErr w:type="gramStart"/>
      <w:r>
        <w:rPr>
          <w:rFonts w:ascii="Arial" w:hAnsi="Arial" w:cs="Arial"/>
          <w:szCs w:val="24"/>
        </w:rPr>
        <w:t>…..</w:t>
      </w:r>
      <w:proofErr w:type="gramEnd"/>
    </w:p>
    <w:p w:rsidR="002B28F8" w:rsidRPr="00FC3505" w:rsidRDefault="002B28F8" w:rsidP="002B28F8">
      <w:pPr>
        <w:autoSpaceDE w:val="0"/>
        <w:autoSpaceDN w:val="0"/>
        <w:adjustRightInd w:val="0"/>
        <w:spacing w:after="240"/>
        <w:rPr>
          <w:rFonts w:ascii="Arial" w:hAnsi="Arial" w:cs="Arial"/>
          <w:szCs w:val="24"/>
        </w:rPr>
      </w:pPr>
    </w:p>
    <w:p w:rsidR="002B28F8" w:rsidRPr="00FC3505" w:rsidRDefault="002B28F8" w:rsidP="002B28F8">
      <w:pPr>
        <w:autoSpaceDE w:val="0"/>
        <w:autoSpaceDN w:val="0"/>
        <w:adjustRightInd w:val="0"/>
        <w:spacing w:after="240"/>
        <w:ind w:left="-993"/>
        <w:rPr>
          <w:rFonts w:ascii="Arial" w:hAnsi="Arial" w:cs="Arial"/>
          <w:szCs w:val="24"/>
        </w:rPr>
      </w:pPr>
      <w:r>
        <w:rPr>
          <w:rFonts w:ascii="Arial" w:hAnsi="Arial" w:cs="Arial"/>
          <w:szCs w:val="24"/>
        </w:rPr>
        <w:t xml:space="preserve">Name of youth group: </w:t>
      </w:r>
      <w:r w:rsidRPr="00FC3505">
        <w:rPr>
          <w:rFonts w:ascii="Arial" w:hAnsi="Arial" w:cs="Arial"/>
          <w:szCs w:val="24"/>
        </w:rPr>
        <w:t>................................................................................</w:t>
      </w:r>
      <w:r>
        <w:rPr>
          <w:rFonts w:ascii="Arial" w:hAnsi="Arial" w:cs="Arial"/>
          <w:szCs w:val="24"/>
        </w:rPr>
        <w:t>....................</w:t>
      </w:r>
    </w:p>
    <w:p w:rsidR="002B28F8" w:rsidRPr="00FC3505" w:rsidRDefault="002B28F8" w:rsidP="002B28F8">
      <w:pPr>
        <w:autoSpaceDE w:val="0"/>
        <w:autoSpaceDN w:val="0"/>
        <w:adjustRightInd w:val="0"/>
        <w:spacing w:after="240"/>
        <w:ind w:left="-993"/>
        <w:rPr>
          <w:rFonts w:ascii="Arial" w:hAnsi="Arial" w:cs="Arial"/>
          <w:szCs w:val="24"/>
        </w:rPr>
      </w:pPr>
      <w:r>
        <w:rPr>
          <w:rFonts w:ascii="Arial" w:hAnsi="Arial" w:cs="Arial"/>
          <w:szCs w:val="24"/>
        </w:rPr>
        <w:t>Postcode</w:t>
      </w:r>
      <w:r w:rsidRPr="00FC3505">
        <w:rPr>
          <w:rFonts w:ascii="Arial" w:hAnsi="Arial" w:cs="Arial"/>
          <w:szCs w:val="24"/>
        </w:rPr>
        <w:t>: ............................................................................................................</w:t>
      </w:r>
      <w:r>
        <w:rPr>
          <w:rFonts w:ascii="Arial" w:hAnsi="Arial" w:cs="Arial"/>
          <w:szCs w:val="24"/>
        </w:rPr>
        <w:t>..........</w:t>
      </w:r>
    </w:p>
    <w:p w:rsidR="002B28F8" w:rsidRDefault="002B28F8" w:rsidP="00A32720">
      <w:pPr>
        <w:autoSpaceDE w:val="0"/>
        <w:autoSpaceDN w:val="0"/>
        <w:adjustRightInd w:val="0"/>
        <w:spacing w:after="240"/>
        <w:ind w:left="-993"/>
        <w:rPr>
          <w:rFonts w:ascii="Arial" w:hAnsi="Arial" w:cs="Arial"/>
          <w:szCs w:val="24"/>
        </w:rPr>
      </w:pPr>
      <w:r w:rsidRPr="00FC3505">
        <w:rPr>
          <w:rFonts w:ascii="Arial" w:hAnsi="Arial" w:cs="Arial"/>
          <w:szCs w:val="24"/>
        </w:rPr>
        <w:t>Number of items included in this envelope: ..................................</w:t>
      </w:r>
      <w:r w:rsidR="00A32720">
        <w:rPr>
          <w:rFonts w:ascii="Arial" w:hAnsi="Arial" w:cs="Arial"/>
          <w:szCs w:val="24"/>
        </w:rPr>
        <w:t>................................</w:t>
      </w:r>
    </w:p>
    <w:p w:rsidR="00712626" w:rsidRDefault="00712626" w:rsidP="00A32720">
      <w:pPr>
        <w:autoSpaceDE w:val="0"/>
        <w:autoSpaceDN w:val="0"/>
        <w:adjustRightInd w:val="0"/>
        <w:spacing w:after="240"/>
        <w:ind w:left="-993"/>
        <w:rPr>
          <w:rFonts w:ascii="Arial" w:hAnsi="Arial" w:cs="Arial"/>
          <w:szCs w:val="24"/>
        </w:rPr>
      </w:pPr>
    </w:p>
    <w:p w:rsidR="00712626" w:rsidRDefault="00712626" w:rsidP="00A32720">
      <w:pPr>
        <w:autoSpaceDE w:val="0"/>
        <w:autoSpaceDN w:val="0"/>
        <w:adjustRightInd w:val="0"/>
        <w:spacing w:after="240"/>
        <w:ind w:left="-993"/>
        <w:rPr>
          <w:rFonts w:ascii="Arial" w:hAnsi="Arial" w:cs="Arial"/>
          <w:szCs w:val="24"/>
        </w:rPr>
      </w:pPr>
    </w:p>
    <w:p w:rsidR="00712626" w:rsidRDefault="00712626" w:rsidP="00A32720">
      <w:pPr>
        <w:autoSpaceDE w:val="0"/>
        <w:autoSpaceDN w:val="0"/>
        <w:adjustRightInd w:val="0"/>
        <w:spacing w:after="240"/>
        <w:ind w:left="-993"/>
        <w:rPr>
          <w:rFonts w:ascii="Arial" w:hAnsi="Arial" w:cs="Arial"/>
          <w:szCs w:val="24"/>
        </w:rPr>
      </w:pPr>
    </w:p>
    <w:p w:rsidR="00712626" w:rsidRDefault="00712626" w:rsidP="00A32720">
      <w:pPr>
        <w:autoSpaceDE w:val="0"/>
        <w:autoSpaceDN w:val="0"/>
        <w:adjustRightInd w:val="0"/>
        <w:spacing w:after="240"/>
        <w:ind w:left="-993"/>
        <w:rPr>
          <w:rFonts w:ascii="Arial" w:hAnsi="Arial" w:cs="Arial"/>
          <w:szCs w:val="24"/>
        </w:rPr>
      </w:pPr>
    </w:p>
    <w:p w:rsidR="00712626" w:rsidRDefault="00712626" w:rsidP="00A32720">
      <w:pPr>
        <w:autoSpaceDE w:val="0"/>
        <w:autoSpaceDN w:val="0"/>
        <w:adjustRightInd w:val="0"/>
        <w:spacing w:after="240"/>
        <w:ind w:left="-993"/>
        <w:rPr>
          <w:rFonts w:ascii="Arial" w:hAnsi="Arial" w:cs="Arial"/>
          <w:szCs w:val="24"/>
        </w:rPr>
      </w:pPr>
    </w:p>
    <w:p w:rsidR="00712626" w:rsidRDefault="00871A11" w:rsidP="00A32720">
      <w:pPr>
        <w:autoSpaceDE w:val="0"/>
        <w:autoSpaceDN w:val="0"/>
        <w:adjustRightInd w:val="0"/>
        <w:spacing w:after="240"/>
        <w:ind w:left="-993"/>
        <w:rPr>
          <w:rFonts w:ascii="Arial" w:hAnsi="Arial" w:cs="Arial"/>
          <w:b/>
          <w:szCs w:val="24"/>
        </w:rPr>
      </w:pPr>
      <w:bookmarkStart w:id="0" w:name="_GoBack"/>
      <w:bookmarkEnd w:id="0"/>
      <w:r w:rsidRPr="00712626">
        <w:rPr>
          <w:rFonts w:ascii="Arial" w:hAnsi="Arial" w:cs="Arial"/>
          <w:b/>
          <w:noProof/>
          <w:szCs w:val="24"/>
          <w:lang w:eastAsia="en-GB"/>
        </w:rPr>
        <mc:AlternateContent>
          <mc:Choice Requires="wps">
            <w:drawing>
              <wp:anchor distT="45720" distB="45720" distL="114300" distR="114300" simplePos="0" relativeHeight="251690496" behindDoc="0" locked="0" layoutInCell="1" allowOverlap="1">
                <wp:simplePos x="0" y="0"/>
                <wp:positionH relativeFrom="column">
                  <wp:posOffset>-487680</wp:posOffset>
                </wp:positionH>
                <wp:positionV relativeFrom="paragraph">
                  <wp:posOffset>541020</wp:posOffset>
                </wp:positionV>
                <wp:extent cx="5958840" cy="6050280"/>
                <wp:effectExtent l="0" t="0" r="2286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6050280"/>
                        </a:xfrm>
                        <a:prstGeom prst="rect">
                          <a:avLst/>
                        </a:prstGeom>
                        <a:solidFill>
                          <a:srgbClr val="FFFFFF"/>
                        </a:solidFill>
                        <a:ln w="9525">
                          <a:solidFill>
                            <a:srgbClr val="000000"/>
                          </a:solidFill>
                          <a:miter lim="800000"/>
                          <a:headEnd/>
                          <a:tailEnd/>
                        </a:ln>
                      </wps:spPr>
                      <wps:txbx>
                        <w:txbxContent>
                          <w:p w:rsidR="00712626" w:rsidRDefault="00337058">
                            <w:r w:rsidRPr="00337058">
                              <w:rPr>
                                <w:noProof/>
                                <w:lang w:eastAsia="en-GB"/>
                              </w:rPr>
                              <w:drawing>
                                <wp:inline distT="0" distB="0" distL="0" distR="0">
                                  <wp:extent cx="5767070" cy="5864112"/>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070" cy="58641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38.4pt;margin-top:42.6pt;width:469.2pt;height:476.4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">
                <v:textbox>
                  <w:txbxContent>
                    <w:p w:rsidR="00712626" w:rsidRDefault="00337058">
                      <w:r w:rsidRPr="00337058">
                        <w:rPr>
                          <w:noProof/>
                          <w:lang w:eastAsia="en-GB"/>
                        </w:rPr>
                        <w:drawing>
                          <wp:inline distT="0" distB="0" distL="0" distR="0">
                            <wp:extent cx="5767070" cy="5864112"/>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070" cy="5864112"/>
                                    </a:xfrm>
                                    <a:prstGeom prst="rect">
                                      <a:avLst/>
                                    </a:prstGeom>
                                    <a:noFill/>
                                    <a:ln>
                                      <a:noFill/>
                                    </a:ln>
                                  </pic:spPr>
                                </pic:pic>
                              </a:graphicData>
                            </a:graphic>
                          </wp:inline>
                        </w:drawing>
                      </w:r>
                    </w:p>
                  </w:txbxContent>
                </v:textbox>
                <w10:wrap type="square"/>
              </v:shape>
            </w:pict>
          </mc:Fallback>
        </mc:AlternateContent>
      </w:r>
    </w:p>
    <w:sectPr w:rsidR="00712626" w:rsidSect="002B28F8">
      <w:pgSz w:w="11899"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51B" w:rsidRDefault="00F5551B">
      <w:r>
        <w:separator/>
      </w:r>
    </w:p>
  </w:endnote>
  <w:endnote w:type="continuationSeparator" w:id="0">
    <w:p w:rsidR="00F5551B" w:rsidRDefault="00F55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MT">
    <w:altName w:val="Arial"/>
    <w:panose1 w:val="00000000000000000000"/>
    <w:charset w:val="4D"/>
    <w:family w:val="swiss"/>
    <w:notTrueType/>
    <w:pitch w:val="default"/>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1B" w:rsidRDefault="00F5551B" w:rsidP="00F555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551B" w:rsidRDefault="00F5551B" w:rsidP="00F555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1B" w:rsidRPr="00E03E35" w:rsidRDefault="00F5551B" w:rsidP="00F5551B">
    <w:pPr>
      <w:pStyle w:val="Footer"/>
      <w:framePr w:w="320" w:wrap="around" w:vAnchor="text" w:hAnchor="page" w:x="11062" w:y="-13"/>
      <w:rPr>
        <w:rStyle w:val="PageNumber"/>
        <w:rFonts w:ascii="Arial" w:hAnsi="Arial"/>
        <w:sz w:val="20"/>
      </w:rPr>
    </w:pPr>
    <w:r w:rsidRPr="00E03E35">
      <w:rPr>
        <w:rStyle w:val="PageNumber"/>
        <w:sz w:val="20"/>
      </w:rPr>
      <w:fldChar w:fldCharType="begin"/>
    </w:r>
    <w:r w:rsidRPr="00E03E35">
      <w:rPr>
        <w:rStyle w:val="PageNumber"/>
        <w:rFonts w:ascii="Arial" w:hAnsi="Arial"/>
        <w:sz w:val="20"/>
      </w:rPr>
      <w:instrText xml:space="preserve">PAGE  </w:instrText>
    </w:r>
    <w:r w:rsidRPr="00E03E35">
      <w:rPr>
        <w:rStyle w:val="PageNumber"/>
        <w:rFonts w:ascii="Arial" w:hAnsi="Arial"/>
        <w:sz w:val="20"/>
      </w:rPr>
      <w:fldChar w:fldCharType="separate"/>
    </w:r>
    <w:r w:rsidR="00337058">
      <w:rPr>
        <w:rStyle w:val="PageNumber"/>
        <w:rFonts w:ascii="Arial" w:hAnsi="Arial"/>
        <w:noProof/>
        <w:sz w:val="20"/>
      </w:rPr>
      <w:t>8</w:t>
    </w:r>
    <w:r w:rsidRPr="00E03E35">
      <w:rPr>
        <w:rStyle w:val="PageNumber"/>
        <w:rFonts w:ascii="Arial" w:hAnsi="Arial"/>
        <w:sz w:val="20"/>
      </w:rPr>
      <w:fldChar w:fldCharType="end"/>
    </w:r>
  </w:p>
  <w:p w:rsidR="00F5551B" w:rsidRDefault="00F5551B" w:rsidP="00F555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51B" w:rsidRDefault="00F5551B">
      <w:r>
        <w:separator/>
      </w:r>
    </w:p>
  </w:footnote>
  <w:footnote w:type="continuationSeparator" w:id="0">
    <w:p w:rsidR="00F5551B" w:rsidRDefault="00F55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1B" w:rsidRDefault="00BF3AA7">
    <w:pPr>
      <w:pStyle w:val="Header"/>
    </w:pPr>
    <w:r>
      <w:rPr>
        <w:noProof/>
        <w:lang w:eastAsia="en-GB"/>
      </w:rPr>
      <w:drawing>
        <wp:inline distT="0" distB="0" distL="0" distR="0" wp14:anchorId="5BD07FAD" wp14:editId="68BEF8E5">
          <wp:extent cx="5267325" cy="7448550"/>
          <wp:effectExtent l="0" t="0" r="0" b="0"/>
          <wp:docPr id="675" name="Picture 675" descr="Actio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empl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Pr>
        <w:noProof/>
        <w:lang w:eastAsia="en-GB"/>
      </w:rPr>
      <w:drawing>
        <wp:inline distT="0" distB="0" distL="0" distR="0" wp14:anchorId="015F5C5C" wp14:editId="4266EFDE">
          <wp:extent cx="5267325" cy="438150"/>
          <wp:effectExtent l="0" t="0" r="0" b="0"/>
          <wp:docPr id="676" name="Picture 676" descr="group CAB templa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 CAB templates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67325"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1B" w:rsidRDefault="00BF3AA7">
    <w:pPr>
      <w:pStyle w:val="Header"/>
    </w:pPr>
    <w:r>
      <w:rPr>
        <w:noProof/>
        <w:lang w:eastAsia="en-GB"/>
      </w:rPr>
      <w:drawing>
        <wp:anchor distT="0" distB="0" distL="114300" distR="114300" simplePos="0" relativeHeight="251656704" behindDoc="1" locked="0" layoutInCell="1" allowOverlap="1" wp14:anchorId="020CE534" wp14:editId="43C1BAC1">
          <wp:simplePos x="0" y="0"/>
          <wp:positionH relativeFrom="page">
            <wp:posOffset>0</wp:posOffset>
          </wp:positionH>
          <wp:positionV relativeFrom="page">
            <wp:posOffset>0</wp:posOffset>
          </wp:positionV>
          <wp:extent cx="7556500" cy="10693400"/>
          <wp:effectExtent l="0" t="0" r="0" b="0"/>
          <wp:wrapNone/>
          <wp:docPr id="677" name="Picture 677" descr="Actio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on Templa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1B" w:rsidRDefault="008B2520">
    <w:pPr>
      <w:pStyle w:val="Header"/>
    </w:pPr>
    <w:r>
      <w:rPr>
        <w:noProof/>
        <w:lang w:eastAsia="en-GB"/>
      </w:rPr>
      <w:drawing>
        <wp:anchor distT="0" distB="0" distL="114300" distR="114300" simplePos="0" relativeHeight="251658752" behindDoc="1" locked="0" layoutInCell="1" allowOverlap="1" wp14:anchorId="7A266729" wp14:editId="2E509A10">
          <wp:simplePos x="1143000" y="447675"/>
          <wp:positionH relativeFrom="page">
            <wp:align>left</wp:align>
          </wp:positionH>
          <wp:positionV relativeFrom="page">
            <wp:align>top</wp:align>
          </wp:positionV>
          <wp:extent cx="7527600" cy="10648800"/>
          <wp:effectExtent l="0" t="0" r="0" b="63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outhAction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27600" cy="1064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1B" w:rsidRDefault="00BF3AA7">
    <w:pPr>
      <w:pStyle w:val="Header"/>
    </w:pPr>
    <w:r>
      <w:rPr>
        <w:noProof/>
        <w:lang w:eastAsia="en-GB"/>
      </w:rPr>
      <w:drawing>
        <wp:anchor distT="0" distB="0" distL="114300" distR="114300" simplePos="0" relativeHeight="251657728" behindDoc="1" locked="0" layoutInCell="1" allowOverlap="1" wp14:anchorId="65332F8D" wp14:editId="77B428F5">
          <wp:simplePos x="0" y="0"/>
          <wp:positionH relativeFrom="page">
            <wp:posOffset>0</wp:posOffset>
          </wp:positionH>
          <wp:positionV relativeFrom="page">
            <wp:posOffset>0</wp:posOffset>
          </wp:positionV>
          <wp:extent cx="7552055" cy="10685145"/>
          <wp:effectExtent l="0" t="0" r="0" b="0"/>
          <wp:wrapNone/>
          <wp:docPr id="679" name="Picture 679" descr="Action Templat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on Templates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05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88B"/>
    <w:multiLevelType w:val="hybridMultilevel"/>
    <w:tmpl w:val="B51A3550"/>
    <w:lvl w:ilvl="0" w:tplc="F0DE3674">
      <w:numFmt w:val="bullet"/>
      <w:lvlText w:val="•"/>
      <w:lvlJc w:val="left"/>
      <w:pPr>
        <w:ind w:left="-1626" w:hanging="360"/>
      </w:pPr>
      <w:rPr>
        <w:rFonts w:ascii="Arial" w:eastAsia="Times New Roman" w:hAnsi="Arial" w:cs="Aria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 w15:restartNumberingAfterBreak="0">
    <w:nsid w:val="465F6823"/>
    <w:multiLevelType w:val="hybridMultilevel"/>
    <w:tmpl w:val="4A8ADE72"/>
    <w:lvl w:ilvl="0" w:tplc="F0DE3674">
      <w:numFmt w:val="bullet"/>
      <w:lvlText w:val="•"/>
      <w:lvlJc w:val="left"/>
      <w:pPr>
        <w:ind w:left="-633" w:hanging="360"/>
      </w:pPr>
      <w:rPr>
        <w:rFonts w:ascii="Arial" w:eastAsia="Times New Roman" w:hAnsi="Arial" w:cs="Aria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2" w15:restartNumberingAfterBreak="0">
    <w:nsid w:val="4E0A1067"/>
    <w:multiLevelType w:val="hybridMultilevel"/>
    <w:tmpl w:val="5F46905E"/>
    <w:lvl w:ilvl="0" w:tplc="4BFA0918">
      <w:numFmt w:val="bullet"/>
      <w:lvlText w:val="•"/>
      <w:lvlJc w:val="left"/>
      <w:pPr>
        <w:ind w:left="502" w:hanging="360"/>
      </w:pPr>
      <w:rPr>
        <w:rFonts w:ascii="Arial" w:eastAsia="Times New Roman"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513F15B7"/>
    <w:multiLevelType w:val="hybridMultilevel"/>
    <w:tmpl w:val="8CD0840A"/>
    <w:lvl w:ilvl="0" w:tplc="F0DE3674">
      <w:numFmt w:val="bullet"/>
      <w:lvlText w:val="•"/>
      <w:lvlJc w:val="left"/>
      <w:pPr>
        <w:ind w:left="-633" w:hanging="360"/>
      </w:pPr>
      <w:rPr>
        <w:rFonts w:ascii="Arial" w:eastAsia="Times New Roman" w:hAnsi="Arial" w:cs="Aria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4" w15:restartNumberingAfterBreak="0">
    <w:nsid w:val="59BF4B0F"/>
    <w:multiLevelType w:val="hybridMultilevel"/>
    <w:tmpl w:val="93D61D8A"/>
    <w:lvl w:ilvl="0" w:tplc="F0DE3674">
      <w:numFmt w:val="bullet"/>
      <w:lvlText w:val="•"/>
      <w:lvlJc w:val="left"/>
      <w:pPr>
        <w:ind w:left="-1626" w:hanging="360"/>
      </w:pPr>
      <w:rPr>
        <w:rFonts w:ascii="Arial" w:eastAsia="Times New Roman" w:hAnsi="Arial" w:cs="Aria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5" w15:restartNumberingAfterBreak="0">
    <w:nsid w:val="5FA57E7E"/>
    <w:multiLevelType w:val="hybridMultilevel"/>
    <w:tmpl w:val="0554B6F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601C6C22"/>
    <w:multiLevelType w:val="hybridMultilevel"/>
    <w:tmpl w:val="B0089916"/>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7" w15:restartNumberingAfterBreak="0">
    <w:nsid w:val="778F7200"/>
    <w:multiLevelType w:val="hybridMultilevel"/>
    <w:tmpl w:val="8F5AFF82"/>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8" w15:restartNumberingAfterBreak="0">
    <w:nsid w:val="788E2774"/>
    <w:multiLevelType w:val="multilevel"/>
    <w:tmpl w:val="A600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274F8E"/>
    <w:multiLevelType w:val="hybridMultilevel"/>
    <w:tmpl w:val="60E470AE"/>
    <w:lvl w:ilvl="0" w:tplc="08090001">
      <w:start w:val="1"/>
      <w:numFmt w:val="bullet"/>
      <w:lvlText w:val=""/>
      <w:lvlJc w:val="left"/>
      <w:pPr>
        <w:ind w:left="-272" w:hanging="360"/>
      </w:pPr>
      <w:rPr>
        <w:rFonts w:ascii="Symbol" w:hAnsi="Symbol" w:hint="default"/>
      </w:rPr>
    </w:lvl>
    <w:lvl w:ilvl="1" w:tplc="08090003" w:tentative="1">
      <w:start w:val="1"/>
      <w:numFmt w:val="bullet"/>
      <w:lvlText w:val="o"/>
      <w:lvlJc w:val="left"/>
      <w:pPr>
        <w:ind w:left="448" w:hanging="360"/>
      </w:pPr>
      <w:rPr>
        <w:rFonts w:ascii="Courier New" w:hAnsi="Courier New" w:cs="Courier New" w:hint="default"/>
      </w:rPr>
    </w:lvl>
    <w:lvl w:ilvl="2" w:tplc="08090005" w:tentative="1">
      <w:start w:val="1"/>
      <w:numFmt w:val="bullet"/>
      <w:lvlText w:val=""/>
      <w:lvlJc w:val="left"/>
      <w:pPr>
        <w:ind w:left="1168" w:hanging="360"/>
      </w:pPr>
      <w:rPr>
        <w:rFonts w:ascii="Wingdings" w:hAnsi="Wingdings" w:hint="default"/>
      </w:rPr>
    </w:lvl>
    <w:lvl w:ilvl="3" w:tplc="08090001" w:tentative="1">
      <w:start w:val="1"/>
      <w:numFmt w:val="bullet"/>
      <w:lvlText w:val=""/>
      <w:lvlJc w:val="left"/>
      <w:pPr>
        <w:ind w:left="1888" w:hanging="360"/>
      </w:pPr>
      <w:rPr>
        <w:rFonts w:ascii="Symbol" w:hAnsi="Symbol" w:hint="default"/>
      </w:rPr>
    </w:lvl>
    <w:lvl w:ilvl="4" w:tplc="08090003" w:tentative="1">
      <w:start w:val="1"/>
      <w:numFmt w:val="bullet"/>
      <w:lvlText w:val="o"/>
      <w:lvlJc w:val="left"/>
      <w:pPr>
        <w:ind w:left="2608" w:hanging="360"/>
      </w:pPr>
      <w:rPr>
        <w:rFonts w:ascii="Courier New" w:hAnsi="Courier New" w:cs="Courier New" w:hint="default"/>
      </w:rPr>
    </w:lvl>
    <w:lvl w:ilvl="5" w:tplc="08090005" w:tentative="1">
      <w:start w:val="1"/>
      <w:numFmt w:val="bullet"/>
      <w:lvlText w:val=""/>
      <w:lvlJc w:val="left"/>
      <w:pPr>
        <w:ind w:left="3328" w:hanging="360"/>
      </w:pPr>
      <w:rPr>
        <w:rFonts w:ascii="Wingdings" w:hAnsi="Wingdings" w:hint="default"/>
      </w:rPr>
    </w:lvl>
    <w:lvl w:ilvl="6" w:tplc="08090001" w:tentative="1">
      <w:start w:val="1"/>
      <w:numFmt w:val="bullet"/>
      <w:lvlText w:val=""/>
      <w:lvlJc w:val="left"/>
      <w:pPr>
        <w:ind w:left="4048" w:hanging="360"/>
      </w:pPr>
      <w:rPr>
        <w:rFonts w:ascii="Symbol" w:hAnsi="Symbol" w:hint="default"/>
      </w:rPr>
    </w:lvl>
    <w:lvl w:ilvl="7" w:tplc="08090003" w:tentative="1">
      <w:start w:val="1"/>
      <w:numFmt w:val="bullet"/>
      <w:lvlText w:val="o"/>
      <w:lvlJc w:val="left"/>
      <w:pPr>
        <w:ind w:left="4768" w:hanging="360"/>
      </w:pPr>
      <w:rPr>
        <w:rFonts w:ascii="Courier New" w:hAnsi="Courier New" w:cs="Courier New" w:hint="default"/>
      </w:rPr>
    </w:lvl>
    <w:lvl w:ilvl="8" w:tplc="08090005" w:tentative="1">
      <w:start w:val="1"/>
      <w:numFmt w:val="bullet"/>
      <w:lvlText w:val=""/>
      <w:lvlJc w:val="left"/>
      <w:pPr>
        <w:ind w:left="5488" w:hanging="360"/>
      </w:pPr>
      <w:rPr>
        <w:rFonts w:ascii="Wingdings" w:hAnsi="Wingdings" w:hint="default"/>
      </w:rPr>
    </w:lvl>
  </w:abstractNum>
  <w:num w:numId="1">
    <w:abstractNumId w:val="9"/>
  </w:num>
  <w:num w:numId="2">
    <w:abstractNumId w:val="6"/>
  </w:num>
  <w:num w:numId="3">
    <w:abstractNumId w:val="7"/>
  </w:num>
  <w:num w:numId="4">
    <w:abstractNumId w:val="3"/>
  </w:num>
  <w:num w:numId="5">
    <w:abstractNumId w:val="0"/>
  </w:num>
  <w:num w:numId="6">
    <w:abstractNumId w:val="4"/>
  </w:num>
  <w:num w:numId="7">
    <w:abstractNumId w:val="1"/>
  </w:num>
  <w:num w:numId="8">
    <w:abstractNumId w:val="8"/>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CB2"/>
    <w:rsid w:val="0002147F"/>
    <w:rsid w:val="00041952"/>
    <w:rsid w:val="000505C2"/>
    <w:rsid w:val="00057F7C"/>
    <w:rsid w:val="00083F79"/>
    <w:rsid w:val="000C05BA"/>
    <w:rsid w:val="000F1780"/>
    <w:rsid w:val="00141D19"/>
    <w:rsid w:val="0015189C"/>
    <w:rsid w:val="001C795A"/>
    <w:rsid w:val="001D1A9B"/>
    <w:rsid w:val="00266BC6"/>
    <w:rsid w:val="0028110B"/>
    <w:rsid w:val="002B28F8"/>
    <w:rsid w:val="002B6D6D"/>
    <w:rsid w:val="002D0582"/>
    <w:rsid w:val="003126C8"/>
    <w:rsid w:val="00313816"/>
    <w:rsid w:val="00336037"/>
    <w:rsid w:val="00337058"/>
    <w:rsid w:val="00352D1E"/>
    <w:rsid w:val="003702CC"/>
    <w:rsid w:val="003B3083"/>
    <w:rsid w:val="003B336F"/>
    <w:rsid w:val="003C5AD2"/>
    <w:rsid w:val="003F64AA"/>
    <w:rsid w:val="0041733F"/>
    <w:rsid w:val="004A207D"/>
    <w:rsid w:val="004C1C22"/>
    <w:rsid w:val="004D1960"/>
    <w:rsid w:val="00527C4D"/>
    <w:rsid w:val="005323F6"/>
    <w:rsid w:val="005976C1"/>
    <w:rsid w:val="005B758B"/>
    <w:rsid w:val="005D7229"/>
    <w:rsid w:val="005F5514"/>
    <w:rsid w:val="00635F67"/>
    <w:rsid w:val="006703BD"/>
    <w:rsid w:val="006B60C7"/>
    <w:rsid w:val="006C5CE6"/>
    <w:rsid w:val="006C768C"/>
    <w:rsid w:val="006E5834"/>
    <w:rsid w:val="00712626"/>
    <w:rsid w:val="00714AA0"/>
    <w:rsid w:val="00741ABE"/>
    <w:rsid w:val="0078170A"/>
    <w:rsid w:val="007E4D74"/>
    <w:rsid w:val="00871A11"/>
    <w:rsid w:val="008B2520"/>
    <w:rsid w:val="008B5968"/>
    <w:rsid w:val="008E6E64"/>
    <w:rsid w:val="008F415A"/>
    <w:rsid w:val="0094179A"/>
    <w:rsid w:val="009609A6"/>
    <w:rsid w:val="009B61FF"/>
    <w:rsid w:val="009D6028"/>
    <w:rsid w:val="009D6FBD"/>
    <w:rsid w:val="009F0C4E"/>
    <w:rsid w:val="009F2953"/>
    <w:rsid w:val="00A157C8"/>
    <w:rsid w:val="00A2560D"/>
    <w:rsid w:val="00A32720"/>
    <w:rsid w:val="00AB1739"/>
    <w:rsid w:val="00AB6D4B"/>
    <w:rsid w:val="00BA2A42"/>
    <w:rsid w:val="00BE1C66"/>
    <w:rsid w:val="00BF3AA7"/>
    <w:rsid w:val="00C02B39"/>
    <w:rsid w:val="00C36CB2"/>
    <w:rsid w:val="00C44D1C"/>
    <w:rsid w:val="00C44FD9"/>
    <w:rsid w:val="00CB1893"/>
    <w:rsid w:val="00CC3208"/>
    <w:rsid w:val="00CD62C4"/>
    <w:rsid w:val="00D1421F"/>
    <w:rsid w:val="00D155F6"/>
    <w:rsid w:val="00D41A15"/>
    <w:rsid w:val="00D51587"/>
    <w:rsid w:val="00D82737"/>
    <w:rsid w:val="00DD7301"/>
    <w:rsid w:val="00E21140"/>
    <w:rsid w:val="00E427A1"/>
    <w:rsid w:val="00EE2056"/>
    <w:rsid w:val="00F462BF"/>
    <w:rsid w:val="00F5551B"/>
    <w:rsid w:val="00F81830"/>
    <w:rsid w:val="00F95F28"/>
    <w:rsid w:val="00FA2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oNotEmbedSmartTags/>
  <w:decimalSymbol w:val="."/>
  <w:listSeparator w:val=","/>
  <w15:chartTrackingRefBased/>
  <w15:docId w15:val="{1D2884AE-8C8C-4F9A-A2DF-6A1405C7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6CB2"/>
    <w:pPr>
      <w:tabs>
        <w:tab w:val="center" w:pos="4320"/>
        <w:tab w:val="right" w:pos="8640"/>
      </w:tabs>
    </w:pPr>
  </w:style>
  <w:style w:type="paragraph" w:styleId="Footer">
    <w:name w:val="footer"/>
    <w:basedOn w:val="Normal"/>
    <w:semiHidden/>
    <w:rsid w:val="00C36CB2"/>
    <w:pPr>
      <w:tabs>
        <w:tab w:val="center" w:pos="4320"/>
        <w:tab w:val="right" w:pos="8640"/>
      </w:tabs>
    </w:pPr>
  </w:style>
  <w:style w:type="paragraph" w:customStyle="1" w:styleId="Amnestyinfoheadingstyle">
    <w:name w:val="Amnesty info heading style"/>
    <w:rsid w:val="00C36CB2"/>
    <w:pPr>
      <w:widowControl w:val="0"/>
      <w:suppressAutoHyphens/>
      <w:autoSpaceDE w:val="0"/>
      <w:autoSpaceDN w:val="0"/>
      <w:adjustRightInd w:val="0"/>
      <w:textAlignment w:val="center"/>
    </w:pPr>
    <w:rPr>
      <w:rFonts w:ascii="Arial Black" w:hAnsi="Arial Black"/>
      <w:b/>
      <w:color w:val="000000"/>
      <w:spacing w:val="-4"/>
      <w:sz w:val="22"/>
      <w:szCs w:val="28"/>
      <w:lang w:eastAsia="en-US"/>
    </w:rPr>
  </w:style>
  <w:style w:type="paragraph" w:customStyle="1" w:styleId="Bodytextstyle">
    <w:name w:val="Bodytext style"/>
    <w:rsid w:val="00C36CB2"/>
    <w:pPr>
      <w:widowControl w:val="0"/>
      <w:suppressAutoHyphens/>
      <w:autoSpaceDE w:val="0"/>
      <w:autoSpaceDN w:val="0"/>
      <w:adjustRightInd w:val="0"/>
      <w:ind w:left="-783" w:right="-833"/>
      <w:textAlignment w:val="center"/>
    </w:pPr>
    <w:rPr>
      <w:rFonts w:ascii="ArialMT" w:hAnsi="ArialMT"/>
      <w:color w:val="000000"/>
      <w:spacing w:val="-4"/>
      <w:lang w:eastAsia="en-US"/>
    </w:rPr>
  </w:style>
  <w:style w:type="character" w:styleId="Hyperlink">
    <w:name w:val="Hyperlink"/>
    <w:rsid w:val="00C36CB2"/>
    <w:rPr>
      <w:color w:val="0000FF"/>
      <w:u w:val="single"/>
    </w:rPr>
  </w:style>
  <w:style w:type="paragraph" w:customStyle="1" w:styleId="amnestyheader">
    <w:name w:val="amnesty header"/>
    <w:basedOn w:val="Normal"/>
    <w:autoRedefine/>
    <w:rsid w:val="00C36CB2"/>
    <w:pPr>
      <w:widowControl w:val="0"/>
      <w:suppressAutoHyphens/>
      <w:autoSpaceDE w:val="0"/>
      <w:autoSpaceDN w:val="0"/>
      <w:adjustRightInd w:val="0"/>
      <w:spacing w:before="142" w:after="28"/>
      <w:ind w:left="-993" w:right="-833"/>
      <w:textAlignment w:val="center"/>
    </w:pPr>
    <w:rPr>
      <w:rFonts w:ascii="Arial Black" w:hAnsi="Arial Black"/>
      <w:caps/>
      <w:color w:val="000000"/>
      <w:spacing w:val="-6"/>
      <w:sz w:val="32"/>
      <w:szCs w:val="28"/>
    </w:rPr>
  </w:style>
  <w:style w:type="paragraph" w:customStyle="1" w:styleId="Datestyle">
    <w:name w:val="Date style"/>
    <w:rsid w:val="00C36CB2"/>
    <w:rPr>
      <w:rFonts w:ascii="Arial" w:hAnsi="Arial"/>
      <w:sz w:val="26"/>
      <w:szCs w:val="24"/>
      <w:lang w:eastAsia="en-US"/>
    </w:rPr>
  </w:style>
  <w:style w:type="paragraph" w:customStyle="1" w:styleId="Eventnamestyle">
    <w:name w:val="Event name style"/>
    <w:rsid w:val="00C36CB2"/>
    <w:pPr>
      <w:jc w:val="right"/>
    </w:pPr>
    <w:rPr>
      <w:rFonts w:ascii="Arial" w:hAnsi="Arial"/>
      <w:b/>
      <w:sz w:val="26"/>
      <w:szCs w:val="24"/>
      <w:lang w:eastAsia="en-US"/>
    </w:rPr>
  </w:style>
  <w:style w:type="character" w:styleId="FollowedHyperlink">
    <w:name w:val="FollowedHyperlink"/>
    <w:rsid w:val="00C36CB2"/>
    <w:rPr>
      <w:color w:val="800080"/>
      <w:u w:val="single"/>
    </w:rPr>
  </w:style>
  <w:style w:type="paragraph" w:customStyle="1" w:styleId="2ndlevelheaders">
    <w:name w:val="2nd level headers"/>
    <w:basedOn w:val="Normal"/>
    <w:rsid w:val="00C36CB2"/>
    <w:pPr>
      <w:ind w:left="-993"/>
    </w:pPr>
    <w:rPr>
      <w:rFonts w:ascii="Arial" w:hAnsi="Arial"/>
      <w:b/>
      <w:sz w:val="22"/>
    </w:rPr>
  </w:style>
  <w:style w:type="character" w:styleId="PageNumber">
    <w:name w:val="page number"/>
    <w:basedOn w:val="DefaultParagraphFont"/>
    <w:rsid w:val="00C36CB2"/>
  </w:style>
  <w:style w:type="paragraph" w:styleId="ListParagraph">
    <w:name w:val="List Paragraph"/>
    <w:basedOn w:val="Normal"/>
    <w:uiPriority w:val="34"/>
    <w:qFormat/>
    <w:rsid w:val="003B336F"/>
    <w:pPr>
      <w:ind w:left="720"/>
      <w:contextualSpacing/>
    </w:pPr>
    <w:rPr>
      <w:rFonts w:asciiTheme="minorHAnsi" w:eastAsiaTheme="minorEastAsia" w:hAnsiTheme="minorHAnsi"/>
      <w:szCs w:val="24"/>
    </w:rPr>
  </w:style>
  <w:style w:type="paragraph" w:styleId="BalloonText">
    <w:name w:val="Balloon Text"/>
    <w:basedOn w:val="Normal"/>
    <w:link w:val="BalloonTextChar"/>
    <w:uiPriority w:val="99"/>
    <w:semiHidden/>
    <w:unhideWhenUsed/>
    <w:rsid w:val="00F462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2BF"/>
    <w:rPr>
      <w:rFonts w:ascii="Segoe UI" w:hAnsi="Segoe UI" w:cs="Segoe UI"/>
      <w:sz w:val="18"/>
      <w:szCs w:val="18"/>
      <w:lang w:eastAsia="en-US"/>
    </w:rPr>
  </w:style>
  <w:style w:type="paragraph" w:styleId="NormalWeb">
    <w:name w:val="Normal (Web)"/>
    <w:basedOn w:val="Normal"/>
    <w:uiPriority w:val="99"/>
    <w:unhideWhenUsed/>
    <w:rsid w:val="0002147F"/>
    <w:pPr>
      <w:spacing w:before="100" w:beforeAutospacing="1" w:after="100" w:afterAutospacing="1"/>
    </w:pPr>
    <w:rPr>
      <w:rFonts w:eastAsiaTheme="minorHAnsi"/>
      <w:szCs w:val="24"/>
      <w:lang w:eastAsia="en-GB"/>
    </w:rPr>
  </w:style>
  <w:style w:type="character" w:customStyle="1" w:styleId="apple-converted-space">
    <w:name w:val="apple-converted-space"/>
    <w:basedOn w:val="DefaultParagraphFont"/>
    <w:rsid w:val="0002147F"/>
  </w:style>
  <w:style w:type="character" w:styleId="Emphasis">
    <w:name w:val="Emphasis"/>
    <w:basedOn w:val="DefaultParagraphFont"/>
    <w:uiPriority w:val="20"/>
    <w:qFormat/>
    <w:rsid w:val="000214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120167">
      <w:bodyDiv w:val="1"/>
      <w:marLeft w:val="0"/>
      <w:marRight w:val="0"/>
      <w:marTop w:val="0"/>
      <w:marBottom w:val="0"/>
      <w:divBdr>
        <w:top w:val="none" w:sz="0" w:space="0" w:color="auto"/>
        <w:left w:val="none" w:sz="0" w:space="0" w:color="auto"/>
        <w:bottom w:val="none" w:sz="0" w:space="0" w:color="auto"/>
        <w:right w:val="none" w:sz="0" w:space="0" w:color="auto"/>
      </w:divBdr>
    </w:div>
    <w:div w:id="1117456237">
      <w:bodyDiv w:val="1"/>
      <w:marLeft w:val="0"/>
      <w:marRight w:val="0"/>
      <w:marTop w:val="0"/>
      <w:marBottom w:val="0"/>
      <w:divBdr>
        <w:top w:val="none" w:sz="0" w:space="0" w:color="auto"/>
        <w:left w:val="none" w:sz="0" w:space="0" w:color="auto"/>
        <w:bottom w:val="none" w:sz="0" w:space="0" w:color="auto"/>
        <w:right w:val="none" w:sz="0" w:space="0" w:color="auto"/>
      </w:divBdr>
      <w:divsChild>
        <w:div w:id="1090925668">
          <w:marLeft w:val="0"/>
          <w:marRight w:val="0"/>
          <w:marTop w:val="0"/>
          <w:marBottom w:val="480"/>
          <w:divBdr>
            <w:top w:val="none" w:sz="0" w:space="0" w:color="auto"/>
            <w:left w:val="none" w:sz="0" w:space="0" w:color="auto"/>
            <w:bottom w:val="none" w:sz="0" w:space="0" w:color="auto"/>
            <w:right w:val="none" w:sz="0" w:space="0" w:color="auto"/>
          </w:divBdr>
        </w:div>
      </w:divsChild>
    </w:div>
    <w:div w:id="149837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0.jpg"/><Relationship Id="rId18" Type="http://schemas.openxmlformats.org/officeDocument/2006/relationships/header" Target="header3.xml"/><Relationship Id="rId26" Type="http://schemas.openxmlformats.org/officeDocument/2006/relationships/image" Target="media/image140.jp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webmail.amnesty.org.uk/_act/link.php?mId=J9188634863817084154428906473019&amp;tId=218914424"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image" Target="media/image14.jpg"/><Relationship Id="rId33" Type="http://schemas.openxmlformats.org/officeDocument/2006/relationships/hyperlink" Target="https://www.amnesty.org.uk/resources/petition-calling-your-local-council-stand-against-hate"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jpg"/><Relationship Id="rId29" Type="http://schemas.openxmlformats.org/officeDocument/2006/relationships/hyperlink" Target="mailto:anne.montague@amnesty.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g"/><Relationship Id="rId24" Type="http://schemas.openxmlformats.org/officeDocument/2006/relationships/image" Target="media/image13.jpeg"/><Relationship Id="rId32" Type="http://schemas.openxmlformats.org/officeDocument/2006/relationships/hyperlink" Target="http://webmail.amnesty.org.uk/_act/link.php?mId=J9188634863817084154428906473019&amp;tId=21891442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10.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4.xml"/><Relationship Id="rId31" Type="http://schemas.openxmlformats.org/officeDocument/2006/relationships/hyperlink" Target="http://www.independent.co.uk/news/uk/politics/huge-rise-in-anti-immigrant-hate-crimes-caused-by-eu-referendum-police-chiefs-warn-a7130631.html"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image" Target="media/image120.jpg"/><Relationship Id="rId35" Type="http://schemas.openxmlformats.org/officeDocument/2006/relationships/image" Target="media/image16.emf"/></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784</TotalTime>
  <Pages>10</Pages>
  <Words>1696</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Design3</dc:creator>
  <cp:keywords/>
  <cp:lastModifiedBy>Anne Montague</cp:lastModifiedBy>
  <cp:revision>36</cp:revision>
  <cp:lastPrinted>2016-09-07T14:37:00Z</cp:lastPrinted>
  <dcterms:created xsi:type="dcterms:W3CDTF">2016-08-31T10:04:00Z</dcterms:created>
  <dcterms:modified xsi:type="dcterms:W3CDTF">2016-09-13T16:17:00Z</dcterms:modified>
</cp:coreProperties>
</file>